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9F" w:rsidRDefault="001F34D5">
      <w:pPr>
        <w:ind w:right="49"/>
        <w:jc w:val="both"/>
      </w:pPr>
      <w:r>
        <w:t xml:space="preserve"> </w:t>
      </w:r>
      <w:r w:rsidR="0033136E">
        <w:t>.</w:t>
      </w:r>
    </w:p>
    <w:p w:rsidR="00AE759F" w:rsidRDefault="00AE759F">
      <w:pPr>
        <w:pStyle w:val="Ttulo1"/>
        <w:rPr>
          <w:b/>
          <w:sz w:val="32"/>
        </w:rPr>
      </w:pPr>
      <w:r>
        <w:rPr>
          <w:b/>
          <w:sz w:val="32"/>
        </w:rPr>
        <w:t>REGULAMENTO</w:t>
      </w:r>
    </w:p>
    <w:p w:rsidR="00AE759F" w:rsidRDefault="00AE759F">
      <w:pPr>
        <w:jc w:val="both"/>
      </w:pPr>
    </w:p>
    <w:p w:rsidR="00AE759F" w:rsidRDefault="0068616E">
      <w:pPr>
        <w:pStyle w:val="Corpodetexto"/>
        <w:jc w:val="both"/>
        <w:rPr>
          <w:sz w:val="24"/>
        </w:rPr>
      </w:pPr>
      <w:r>
        <w:rPr>
          <w:b/>
          <w:sz w:val="24"/>
        </w:rPr>
        <w:t>ART. 1º</w:t>
      </w:r>
      <w:r w:rsidR="00AE759F">
        <w:rPr>
          <w:b/>
          <w:sz w:val="24"/>
        </w:rPr>
        <w:t>-</w:t>
      </w:r>
      <w:r>
        <w:rPr>
          <w:sz w:val="24"/>
        </w:rPr>
        <w:t xml:space="preserve"> Participarão do</w:t>
      </w:r>
      <w:r w:rsidR="00AE759F">
        <w:rPr>
          <w:sz w:val="24"/>
        </w:rPr>
        <w:t xml:space="preserve"> </w:t>
      </w:r>
      <w:r>
        <w:rPr>
          <w:b/>
          <w:sz w:val="24"/>
        </w:rPr>
        <w:t>C</w:t>
      </w:r>
      <w:r w:rsidR="00AE759F">
        <w:rPr>
          <w:b/>
          <w:sz w:val="24"/>
        </w:rPr>
        <w:t>A</w:t>
      </w:r>
      <w:r>
        <w:rPr>
          <w:b/>
          <w:sz w:val="24"/>
        </w:rPr>
        <w:t>MPEONATO DOS</w:t>
      </w:r>
      <w:r w:rsidR="00AE759F">
        <w:rPr>
          <w:sz w:val="24"/>
        </w:rPr>
        <w:t xml:space="preserve"> </w:t>
      </w:r>
      <w:r>
        <w:rPr>
          <w:b/>
          <w:sz w:val="24"/>
        </w:rPr>
        <w:t xml:space="preserve">METALÚRGICOS DE FUTEBOL </w:t>
      </w:r>
      <w:r w:rsidR="00412700">
        <w:rPr>
          <w:b/>
          <w:sz w:val="24"/>
          <w:u w:val="single"/>
        </w:rPr>
        <w:t>CATEGORIA PRINCIPAL</w:t>
      </w:r>
      <w:r w:rsidRPr="0068616E">
        <w:rPr>
          <w:b/>
          <w:sz w:val="24"/>
          <w:u w:val="single"/>
        </w:rPr>
        <w:t xml:space="preserve"> </w:t>
      </w:r>
      <w:r w:rsidR="00BD38A4">
        <w:rPr>
          <w:b/>
          <w:sz w:val="24"/>
          <w:u w:val="single"/>
        </w:rPr>
        <w:t>201</w:t>
      </w:r>
      <w:r w:rsidR="008F5D4B">
        <w:rPr>
          <w:b/>
          <w:sz w:val="24"/>
          <w:u w:val="single"/>
        </w:rPr>
        <w:t>7</w:t>
      </w:r>
      <w:r w:rsidR="00AA5F97">
        <w:rPr>
          <w:sz w:val="24"/>
        </w:rPr>
        <w:t xml:space="preserve"> as</w:t>
      </w:r>
      <w:r w:rsidR="00AE759F">
        <w:rPr>
          <w:sz w:val="24"/>
        </w:rPr>
        <w:t xml:space="preserve"> </w:t>
      </w:r>
      <w:r w:rsidR="00412700">
        <w:rPr>
          <w:sz w:val="24"/>
        </w:rPr>
        <w:t>18</w:t>
      </w:r>
      <w:r w:rsidR="00AE759F">
        <w:rPr>
          <w:sz w:val="24"/>
        </w:rPr>
        <w:t xml:space="preserve"> equipes abaixo relacionadas, e que se submeterão aos termos do presente regulamento.</w:t>
      </w:r>
    </w:p>
    <w:p w:rsidR="00412700" w:rsidRPr="00C83117" w:rsidRDefault="00412700">
      <w:pPr>
        <w:pStyle w:val="Corpodetexto"/>
        <w:jc w:val="both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7"/>
        <w:gridCol w:w="4268"/>
      </w:tblGrid>
      <w:tr w:rsidR="00412700" w:rsidTr="00AA5F97">
        <w:trPr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Default="00CB4833" w:rsidP="00412700">
            <w:pPr>
              <w:pStyle w:val="Lista"/>
              <w:jc w:val="both"/>
            </w:pPr>
            <w:r>
              <w:rPr>
                <w:b/>
                <w:sz w:val="24"/>
              </w:rPr>
              <w:t>01 – CONTINETAL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Default="00CB4833" w:rsidP="00B92F26">
            <w:pPr>
              <w:pStyle w:val="Lista"/>
              <w:jc w:val="both"/>
            </w:pPr>
            <w:r>
              <w:rPr>
                <w:b/>
                <w:sz w:val="24"/>
              </w:rPr>
              <w:t>10 – ROCKWELL</w:t>
            </w:r>
            <w:r w:rsidR="00412700">
              <w:rPr>
                <w:b/>
                <w:sz w:val="24"/>
              </w:rPr>
              <w:tab/>
            </w:r>
          </w:p>
        </w:tc>
      </w:tr>
      <w:tr w:rsidR="00412700" w:rsidTr="00AA5F97">
        <w:trPr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Default="00CB4833" w:rsidP="00412700">
            <w:pPr>
              <w:pStyle w:val="Lista"/>
              <w:jc w:val="both"/>
            </w:pPr>
            <w:r>
              <w:rPr>
                <w:b/>
                <w:sz w:val="24"/>
              </w:rPr>
              <w:t>02 – AJAX / DECA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Default="00B92F26" w:rsidP="00B92F26">
            <w:pPr>
              <w:pStyle w:val="Lista"/>
              <w:jc w:val="both"/>
            </w:pPr>
            <w:r>
              <w:rPr>
                <w:b/>
                <w:sz w:val="24"/>
              </w:rPr>
              <w:t>11 – ATLÉTICO U</w:t>
            </w:r>
            <w:r w:rsidR="00CB4833">
              <w:rPr>
                <w:b/>
                <w:sz w:val="24"/>
              </w:rPr>
              <w:t xml:space="preserve">V KRUPP </w:t>
            </w:r>
            <w:r w:rsidR="00412700">
              <w:rPr>
                <w:b/>
                <w:sz w:val="24"/>
              </w:rPr>
              <w:tab/>
            </w:r>
          </w:p>
        </w:tc>
      </w:tr>
      <w:tr w:rsidR="00412700" w:rsidTr="00AA5F97">
        <w:trPr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Default="00CB4833" w:rsidP="00B92F26">
            <w:pPr>
              <w:pStyle w:val="Lista"/>
              <w:jc w:val="both"/>
            </w:pPr>
            <w:r>
              <w:rPr>
                <w:b/>
                <w:sz w:val="24"/>
              </w:rPr>
              <w:t>03 – ADC THYSSENKRUPP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Default="00CB4833" w:rsidP="00412700">
            <w:pPr>
              <w:pStyle w:val="Lista"/>
              <w:jc w:val="both"/>
            </w:pPr>
            <w:r>
              <w:rPr>
                <w:b/>
                <w:sz w:val="24"/>
              </w:rPr>
              <w:t>12 – APTAR JUNDIAI F.C</w:t>
            </w:r>
            <w:r w:rsidR="00412700">
              <w:rPr>
                <w:b/>
                <w:sz w:val="24"/>
              </w:rPr>
              <w:tab/>
            </w:r>
          </w:p>
        </w:tc>
      </w:tr>
      <w:tr w:rsidR="00412700" w:rsidTr="00AA5F97">
        <w:trPr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Pr="00BD38A4" w:rsidRDefault="00412700" w:rsidP="00B92F26">
            <w:pPr>
              <w:pStyle w:val="Lista"/>
              <w:jc w:val="both"/>
            </w:pPr>
            <w:r w:rsidRPr="00BD38A4">
              <w:rPr>
                <w:b/>
                <w:sz w:val="24"/>
              </w:rPr>
              <w:t>04 –</w:t>
            </w:r>
            <w:r w:rsidR="00CB4833">
              <w:rPr>
                <w:b/>
                <w:sz w:val="24"/>
              </w:rPr>
              <w:t xml:space="preserve"> FENIX THYSSENKRUPP</w:t>
            </w:r>
            <w:r w:rsidRPr="00BD38A4">
              <w:rPr>
                <w:b/>
                <w:sz w:val="24"/>
              </w:rPr>
              <w:tab/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Default="00CB4833" w:rsidP="00412700">
            <w:pPr>
              <w:pStyle w:val="Lista"/>
              <w:jc w:val="both"/>
            </w:pPr>
            <w:r>
              <w:rPr>
                <w:b/>
                <w:sz w:val="24"/>
              </w:rPr>
              <w:t>13 – ADC TAKATA</w:t>
            </w:r>
          </w:p>
        </w:tc>
      </w:tr>
      <w:tr w:rsidR="00412700" w:rsidTr="00AA5F97">
        <w:trPr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Default="00CB4833" w:rsidP="00B92F26">
            <w:pPr>
              <w:pStyle w:val="Lista"/>
              <w:jc w:val="both"/>
            </w:pPr>
            <w:r>
              <w:rPr>
                <w:b/>
                <w:sz w:val="24"/>
              </w:rPr>
              <w:t>05 – MADRID THYSSENKRUPP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Default="00CB4833" w:rsidP="00412700">
            <w:pPr>
              <w:pStyle w:val="Lista"/>
              <w:jc w:val="both"/>
            </w:pPr>
            <w:r>
              <w:rPr>
                <w:b/>
                <w:sz w:val="24"/>
              </w:rPr>
              <w:t>14 – ATLAFUT</w:t>
            </w:r>
            <w:r w:rsidR="00412700">
              <w:rPr>
                <w:b/>
                <w:sz w:val="24"/>
              </w:rPr>
              <w:tab/>
            </w:r>
          </w:p>
        </w:tc>
      </w:tr>
      <w:tr w:rsidR="00412700" w:rsidTr="00AA5F97">
        <w:trPr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Default="00AA5F97" w:rsidP="00B92F26">
            <w:pPr>
              <w:pStyle w:val="Lista"/>
              <w:jc w:val="both"/>
            </w:pPr>
            <w:r>
              <w:rPr>
                <w:b/>
                <w:sz w:val="24"/>
              </w:rPr>
              <w:t xml:space="preserve">06 </w:t>
            </w:r>
            <w:r w:rsidRPr="00AA5F97">
              <w:rPr>
                <w:b/>
                <w:sz w:val="22"/>
                <w:szCs w:val="22"/>
              </w:rPr>
              <w:t xml:space="preserve">– AMIGOS </w:t>
            </w:r>
            <w:r w:rsidR="00CB4833" w:rsidRPr="00AA5F97">
              <w:rPr>
                <w:b/>
                <w:sz w:val="22"/>
                <w:szCs w:val="22"/>
              </w:rPr>
              <w:t>DA AF THYSSENKRUPP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Default="00AA5F97" w:rsidP="00412700">
            <w:pPr>
              <w:pStyle w:val="Lista"/>
              <w:jc w:val="both"/>
            </w:pPr>
            <w:r>
              <w:rPr>
                <w:b/>
                <w:sz w:val="24"/>
              </w:rPr>
              <w:t>15 – SÓ NA BOA THYSSENKRUP</w:t>
            </w:r>
          </w:p>
        </w:tc>
      </w:tr>
      <w:tr w:rsidR="00412700" w:rsidTr="00AA5F97">
        <w:trPr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Default="00CB4833" w:rsidP="00412700">
            <w:pPr>
              <w:pStyle w:val="Lista"/>
              <w:jc w:val="both"/>
            </w:pPr>
            <w:r>
              <w:rPr>
                <w:b/>
                <w:sz w:val="24"/>
              </w:rPr>
              <w:t>07 – NEWMAYER TEKFOR</w:t>
            </w:r>
            <w:r w:rsidR="00412700">
              <w:rPr>
                <w:b/>
                <w:sz w:val="24"/>
              </w:rPr>
              <w:tab/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Pr="00BD38A4" w:rsidRDefault="00412700" w:rsidP="00412700">
            <w:pPr>
              <w:pStyle w:val="Lista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</w:t>
            </w:r>
            <w:r w:rsidRPr="00BD38A4">
              <w:rPr>
                <w:b/>
                <w:bCs/>
                <w:sz w:val="24"/>
              </w:rPr>
              <w:t xml:space="preserve"> –</w:t>
            </w:r>
            <w:r w:rsidR="00CB4833">
              <w:rPr>
                <w:b/>
                <w:bCs/>
                <w:sz w:val="24"/>
              </w:rPr>
              <w:t xml:space="preserve"> TAKATA</w:t>
            </w:r>
            <w:r w:rsidRPr="00BD38A4">
              <w:rPr>
                <w:b/>
                <w:bCs/>
                <w:sz w:val="24"/>
              </w:rPr>
              <w:tab/>
            </w:r>
          </w:p>
        </w:tc>
      </w:tr>
      <w:tr w:rsidR="00412700" w:rsidTr="00AA5F97">
        <w:trPr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Default="00CB4833" w:rsidP="00412700">
            <w:pPr>
              <w:pStyle w:val="Lista"/>
              <w:jc w:val="both"/>
            </w:pPr>
            <w:r>
              <w:rPr>
                <w:b/>
                <w:sz w:val="24"/>
              </w:rPr>
              <w:t>08 – BROTHERS BBOSCH</w:t>
            </w:r>
            <w:r w:rsidR="00412700">
              <w:rPr>
                <w:b/>
                <w:sz w:val="24"/>
              </w:rPr>
              <w:tab/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Default="00CB4833" w:rsidP="00412700">
            <w:r>
              <w:rPr>
                <w:b/>
              </w:rPr>
              <w:t xml:space="preserve">17 – </w:t>
            </w:r>
            <w:r w:rsidR="00C73245">
              <w:rPr>
                <w:b/>
              </w:rPr>
              <w:t>UNIDOS DA FORJARIA DANA</w:t>
            </w:r>
          </w:p>
        </w:tc>
      </w:tr>
      <w:tr w:rsidR="00412700" w:rsidTr="00AA5F97">
        <w:trPr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Default="00CB4833" w:rsidP="00412700">
            <w:pPr>
              <w:pStyle w:val="Lista"/>
              <w:jc w:val="both"/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09 – KRUFOX F.C</w:t>
            </w:r>
            <w:r w:rsidR="00412700">
              <w:rPr>
                <w:b/>
                <w:sz w:val="24"/>
                <w:lang w:val="en-US"/>
              </w:rPr>
              <w:tab/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00" w:rsidRDefault="00C73245" w:rsidP="00412700">
            <w:r>
              <w:rPr>
                <w:b/>
              </w:rPr>
              <w:t>18 – FOX UNITED</w:t>
            </w:r>
          </w:p>
        </w:tc>
      </w:tr>
    </w:tbl>
    <w:p w:rsidR="00412700" w:rsidRDefault="00412700">
      <w:pPr>
        <w:pStyle w:val="Textoembloco"/>
        <w:ind w:left="0" w:right="49" w:hanging="567"/>
        <w:jc w:val="both"/>
        <w:rPr>
          <w:b/>
          <w:sz w:val="24"/>
        </w:rPr>
      </w:pPr>
    </w:p>
    <w:p w:rsidR="00E70467" w:rsidRPr="00412700" w:rsidRDefault="00AE759F" w:rsidP="00412700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 xml:space="preserve">ART. 2º - </w:t>
      </w:r>
      <w:r>
        <w:rPr>
          <w:sz w:val="24"/>
        </w:rPr>
        <w:t>Na primeira fase as equipes jogarão entre si</w:t>
      </w:r>
      <w:r w:rsidR="00BD38A4">
        <w:rPr>
          <w:sz w:val="24"/>
        </w:rPr>
        <w:t xml:space="preserve"> dentro de seu grupo,</w:t>
      </w:r>
      <w:r>
        <w:rPr>
          <w:sz w:val="24"/>
        </w:rPr>
        <w:t xml:space="preserve"> de acordo com o sorteio realizado, sendo que a forma de disputa e o regulamento fora elaborado com a participação dos responsáveis da</w:t>
      </w:r>
      <w:r w:rsidR="00BD38A4">
        <w:rPr>
          <w:sz w:val="24"/>
        </w:rPr>
        <w:t xml:space="preserve">s equipes </w:t>
      </w:r>
      <w:r w:rsidR="00412700">
        <w:rPr>
          <w:sz w:val="24"/>
        </w:rPr>
        <w:t>interessadas no dia 25</w:t>
      </w:r>
      <w:r w:rsidR="008F5D4B">
        <w:rPr>
          <w:sz w:val="24"/>
        </w:rPr>
        <w:t xml:space="preserve"> de </w:t>
      </w:r>
      <w:r w:rsidR="00412700">
        <w:rPr>
          <w:sz w:val="24"/>
        </w:rPr>
        <w:t>AGOSTO</w:t>
      </w:r>
      <w:r w:rsidR="008F5D4B">
        <w:rPr>
          <w:sz w:val="24"/>
        </w:rPr>
        <w:t xml:space="preserve"> de 2017</w:t>
      </w:r>
      <w:r>
        <w:rPr>
          <w:sz w:val="24"/>
        </w:rPr>
        <w:t xml:space="preserve"> às 1</w:t>
      </w:r>
      <w:r w:rsidR="008F5D4B">
        <w:rPr>
          <w:sz w:val="24"/>
        </w:rPr>
        <w:t>8</w:t>
      </w:r>
      <w:r>
        <w:rPr>
          <w:sz w:val="24"/>
        </w:rPr>
        <w:t>:00</w:t>
      </w:r>
      <w:r w:rsidR="006836B8">
        <w:rPr>
          <w:sz w:val="24"/>
        </w:rPr>
        <w:t>h</w:t>
      </w:r>
      <w:r>
        <w:rPr>
          <w:sz w:val="24"/>
        </w:rPr>
        <w:t>, e os jogos da primeira rodada e as demais rodadas foram definidos através de sorteio público, realizado na sed</w:t>
      </w:r>
      <w:r w:rsidR="00C57335">
        <w:rPr>
          <w:sz w:val="24"/>
        </w:rPr>
        <w:t xml:space="preserve">e </w:t>
      </w:r>
      <w:r w:rsidR="008F5D4B">
        <w:rPr>
          <w:sz w:val="24"/>
        </w:rPr>
        <w:t>central</w:t>
      </w:r>
      <w:r w:rsidR="00C57335">
        <w:rPr>
          <w:sz w:val="24"/>
        </w:rPr>
        <w:t xml:space="preserve"> da entidade no </w:t>
      </w:r>
      <w:r w:rsidR="008F5D4B">
        <w:rPr>
          <w:sz w:val="24"/>
        </w:rPr>
        <w:t>mesmo dia também às 18</w:t>
      </w:r>
      <w:r>
        <w:rPr>
          <w:sz w:val="24"/>
        </w:rPr>
        <w:t>:00</w:t>
      </w:r>
      <w:r w:rsidR="006836B8">
        <w:rPr>
          <w:sz w:val="24"/>
        </w:rPr>
        <w:t>h</w:t>
      </w:r>
      <w:r>
        <w:rPr>
          <w:sz w:val="24"/>
        </w:rPr>
        <w:t xml:space="preserve">, na presença dos representantes das </w:t>
      </w:r>
      <w:r w:rsidR="00AA5F97">
        <w:rPr>
          <w:sz w:val="24"/>
        </w:rPr>
        <w:t xml:space="preserve">equipes e aprovado pelos mesmos </w:t>
      </w:r>
      <w:r>
        <w:rPr>
          <w:sz w:val="24"/>
        </w:rPr>
        <w:t>(tabela de jogos anexa)</w:t>
      </w:r>
      <w:r w:rsidR="00BD38A4">
        <w:rPr>
          <w:sz w:val="24"/>
        </w:rPr>
        <w:t xml:space="preserve">. </w:t>
      </w:r>
    </w:p>
    <w:p w:rsidR="00AE759F" w:rsidRDefault="00AE759F" w:rsidP="00BD38A4">
      <w:pPr>
        <w:pStyle w:val="Textoembloco"/>
        <w:ind w:left="0" w:right="49"/>
        <w:jc w:val="both"/>
        <w:rPr>
          <w:b/>
          <w:sz w:val="24"/>
        </w:rPr>
      </w:pPr>
    </w:p>
    <w:p w:rsidR="00BD38A4" w:rsidRDefault="00412700" w:rsidP="00805EF6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>ART. 3</w:t>
      </w:r>
      <w:r w:rsidR="00AE759F">
        <w:rPr>
          <w:b/>
          <w:sz w:val="24"/>
        </w:rPr>
        <w:t xml:space="preserve">º - </w:t>
      </w:r>
      <w:r w:rsidR="00AE759F">
        <w:rPr>
          <w:sz w:val="24"/>
        </w:rPr>
        <w:t xml:space="preserve">Na </w:t>
      </w:r>
      <w:r w:rsidR="00BD38A4">
        <w:rPr>
          <w:sz w:val="24"/>
        </w:rPr>
        <w:t>primeira</w:t>
      </w:r>
      <w:r w:rsidR="00AE759F">
        <w:rPr>
          <w:sz w:val="24"/>
        </w:rPr>
        <w:t xml:space="preserve"> fase do </w:t>
      </w:r>
      <w:r>
        <w:rPr>
          <w:sz w:val="24"/>
        </w:rPr>
        <w:t>campeonato, serão formados 3 grupos com 6</w:t>
      </w:r>
      <w:r w:rsidR="00AE759F">
        <w:rPr>
          <w:sz w:val="24"/>
        </w:rPr>
        <w:t xml:space="preserve"> equipes cada,</w:t>
      </w:r>
      <w:r w:rsidR="00BD38A4">
        <w:rPr>
          <w:sz w:val="24"/>
        </w:rPr>
        <w:t xml:space="preserve"> com a seguinte composição </w:t>
      </w:r>
      <w:r w:rsidR="001A508B">
        <w:rPr>
          <w:sz w:val="24"/>
        </w:rPr>
        <w:t xml:space="preserve">e montada </w:t>
      </w:r>
      <w:r w:rsidR="00C83117">
        <w:rPr>
          <w:sz w:val="24"/>
        </w:rPr>
        <w:t>através de sorteio público</w:t>
      </w:r>
      <w:r>
        <w:rPr>
          <w:sz w:val="24"/>
        </w:rPr>
        <w:t>, classificar-se-ão para a segunda fase as 4 melhores equipes de cada chave</w:t>
      </w:r>
      <w:r w:rsidR="00C83117">
        <w:rPr>
          <w:sz w:val="24"/>
        </w:rPr>
        <w:t>.</w:t>
      </w:r>
    </w:p>
    <w:p w:rsidR="00BD38A4" w:rsidRDefault="00BD38A4">
      <w:pPr>
        <w:pStyle w:val="Textoembloco"/>
        <w:ind w:left="0" w:right="49" w:hanging="567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6"/>
        <w:gridCol w:w="4149"/>
      </w:tblGrid>
      <w:tr w:rsidR="00AE759F">
        <w:tc>
          <w:tcPr>
            <w:tcW w:w="4548" w:type="dxa"/>
          </w:tcPr>
          <w:p w:rsidR="00AE759F" w:rsidRPr="00CF0F29" w:rsidRDefault="00AE759F">
            <w:pPr>
              <w:pStyle w:val="Textoembloco"/>
              <w:ind w:left="0" w:right="49"/>
              <w:jc w:val="center"/>
              <w:rPr>
                <w:b/>
                <w:sz w:val="36"/>
                <w:szCs w:val="36"/>
              </w:rPr>
            </w:pPr>
            <w:r w:rsidRPr="00CF0F29">
              <w:rPr>
                <w:b/>
                <w:sz w:val="36"/>
                <w:szCs w:val="36"/>
              </w:rPr>
              <w:t>GRUPO - A</w:t>
            </w:r>
          </w:p>
        </w:tc>
        <w:tc>
          <w:tcPr>
            <w:tcW w:w="4440" w:type="dxa"/>
          </w:tcPr>
          <w:p w:rsidR="00AE759F" w:rsidRPr="00CF0F29" w:rsidRDefault="00AE759F">
            <w:pPr>
              <w:pStyle w:val="Textoembloco"/>
              <w:ind w:left="0" w:right="49"/>
              <w:jc w:val="center"/>
              <w:rPr>
                <w:b/>
                <w:sz w:val="36"/>
                <w:szCs w:val="36"/>
              </w:rPr>
            </w:pPr>
            <w:r w:rsidRPr="00CF0F29">
              <w:rPr>
                <w:b/>
                <w:sz w:val="36"/>
                <w:szCs w:val="36"/>
              </w:rPr>
              <w:t>GRUPO - B</w:t>
            </w:r>
          </w:p>
        </w:tc>
      </w:tr>
      <w:tr w:rsidR="00AE759F">
        <w:tc>
          <w:tcPr>
            <w:tcW w:w="4548" w:type="dxa"/>
          </w:tcPr>
          <w:p w:rsidR="00AE759F" w:rsidRDefault="00412700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ADC THYSSENKRUPP</w:t>
            </w:r>
          </w:p>
        </w:tc>
        <w:tc>
          <w:tcPr>
            <w:tcW w:w="4440" w:type="dxa"/>
          </w:tcPr>
          <w:p w:rsidR="00AE759F" w:rsidRDefault="00B92F26" w:rsidP="00805EF6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AJAX / </w:t>
            </w:r>
            <w:r w:rsidR="00805EF6">
              <w:rPr>
                <w:sz w:val="24"/>
              </w:rPr>
              <w:t>DECA</w:t>
            </w:r>
          </w:p>
        </w:tc>
      </w:tr>
      <w:tr w:rsidR="00AE759F">
        <w:tc>
          <w:tcPr>
            <w:tcW w:w="4548" w:type="dxa"/>
          </w:tcPr>
          <w:p w:rsidR="00AE759F" w:rsidRDefault="00412700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ROCKWELL </w:t>
            </w:r>
          </w:p>
        </w:tc>
        <w:tc>
          <w:tcPr>
            <w:tcW w:w="4440" w:type="dxa"/>
          </w:tcPr>
          <w:p w:rsidR="00AE759F" w:rsidRDefault="00AA5F97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BROTHERS </w:t>
            </w:r>
            <w:r w:rsidR="00805EF6">
              <w:rPr>
                <w:sz w:val="24"/>
              </w:rPr>
              <w:t>B BOSCH</w:t>
            </w:r>
          </w:p>
        </w:tc>
      </w:tr>
      <w:tr w:rsidR="00AE759F">
        <w:tc>
          <w:tcPr>
            <w:tcW w:w="4548" w:type="dxa"/>
          </w:tcPr>
          <w:p w:rsidR="00AE759F" w:rsidRDefault="00412700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NEUMAYER</w:t>
            </w:r>
            <w:r w:rsidR="00AA5F97">
              <w:rPr>
                <w:sz w:val="24"/>
              </w:rPr>
              <w:t>TEKFOR</w:t>
            </w:r>
          </w:p>
        </w:tc>
        <w:tc>
          <w:tcPr>
            <w:tcW w:w="4440" w:type="dxa"/>
          </w:tcPr>
          <w:p w:rsidR="00AE759F" w:rsidRDefault="00805EF6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SÓ NA BOA KRUPP</w:t>
            </w:r>
          </w:p>
        </w:tc>
      </w:tr>
      <w:tr w:rsidR="00AE759F">
        <w:tc>
          <w:tcPr>
            <w:tcW w:w="4548" w:type="dxa"/>
          </w:tcPr>
          <w:p w:rsidR="00AE759F" w:rsidRDefault="00412700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CONTINENTAL</w:t>
            </w:r>
          </w:p>
        </w:tc>
        <w:tc>
          <w:tcPr>
            <w:tcW w:w="4440" w:type="dxa"/>
          </w:tcPr>
          <w:p w:rsidR="00AE759F" w:rsidRDefault="00805EF6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ATLAFUT</w:t>
            </w:r>
          </w:p>
        </w:tc>
      </w:tr>
      <w:tr w:rsidR="00412700">
        <w:tc>
          <w:tcPr>
            <w:tcW w:w="4548" w:type="dxa"/>
          </w:tcPr>
          <w:p w:rsidR="00412700" w:rsidRDefault="00805EF6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UNIDOS DA FORJARIA</w:t>
            </w:r>
            <w:r w:rsidR="00AA5F97">
              <w:rPr>
                <w:sz w:val="24"/>
              </w:rPr>
              <w:t xml:space="preserve"> DANA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40" w:type="dxa"/>
          </w:tcPr>
          <w:p w:rsidR="00412700" w:rsidRDefault="00805EF6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TAKATA </w:t>
            </w:r>
          </w:p>
        </w:tc>
      </w:tr>
      <w:tr w:rsidR="00412700">
        <w:tc>
          <w:tcPr>
            <w:tcW w:w="4548" w:type="dxa"/>
          </w:tcPr>
          <w:p w:rsidR="00412700" w:rsidRDefault="00805EF6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FOX UNITED</w:t>
            </w:r>
          </w:p>
        </w:tc>
        <w:tc>
          <w:tcPr>
            <w:tcW w:w="4440" w:type="dxa"/>
          </w:tcPr>
          <w:p w:rsidR="00412700" w:rsidRDefault="00805EF6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ATLETICO UV KRUPP</w:t>
            </w:r>
          </w:p>
        </w:tc>
      </w:tr>
      <w:tr w:rsidR="00AE759F">
        <w:tc>
          <w:tcPr>
            <w:tcW w:w="4548" w:type="dxa"/>
          </w:tcPr>
          <w:p w:rsidR="00AE759F" w:rsidRPr="00CF0F29" w:rsidRDefault="00AE759F">
            <w:pPr>
              <w:pStyle w:val="Textoembloco"/>
              <w:ind w:left="0" w:right="49"/>
              <w:jc w:val="center"/>
              <w:rPr>
                <w:b/>
                <w:sz w:val="36"/>
                <w:szCs w:val="36"/>
              </w:rPr>
            </w:pPr>
            <w:r w:rsidRPr="00CF0F29">
              <w:rPr>
                <w:b/>
                <w:sz w:val="36"/>
                <w:szCs w:val="36"/>
              </w:rPr>
              <w:t>GRUPO - C</w:t>
            </w:r>
          </w:p>
        </w:tc>
        <w:tc>
          <w:tcPr>
            <w:tcW w:w="4440" w:type="dxa"/>
          </w:tcPr>
          <w:p w:rsidR="00AE759F" w:rsidRPr="00CF0F29" w:rsidRDefault="00AE759F">
            <w:pPr>
              <w:pStyle w:val="Textoembloco"/>
              <w:ind w:left="0" w:right="49"/>
              <w:jc w:val="center"/>
              <w:rPr>
                <w:b/>
                <w:sz w:val="36"/>
                <w:szCs w:val="36"/>
              </w:rPr>
            </w:pPr>
          </w:p>
        </w:tc>
      </w:tr>
      <w:tr w:rsidR="00AE759F">
        <w:tc>
          <w:tcPr>
            <w:tcW w:w="4548" w:type="dxa"/>
          </w:tcPr>
          <w:p w:rsidR="00AE759F" w:rsidRDefault="00805EF6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ADC TAKATA </w:t>
            </w:r>
          </w:p>
        </w:tc>
        <w:tc>
          <w:tcPr>
            <w:tcW w:w="4440" w:type="dxa"/>
          </w:tcPr>
          <w:p w:rsidR="00AE759F" w:rsidRDefault="00AE759F">
            <w:pPr>
              <w:pStyle w:val="Textoembloco"/>
              <w:ind w:left="0" w:right="49"/>
              <w:jc w:val="both"/>
              <w:rPr>
                <w:sz w:val="24"/>
              </w:rPr>
            </w:pPr>
          </w:p>
        </w:tc>
      </w:tr>
      <w:tr w:rsidR="00AE759F">
        <w:tc>
          <w:tcPr>
            <w:tcW w:w="4548" w:type="dxa"/>
          </w:tcPr>
          <w:p w:rsidR="00AE759F" w:rsidRDefault="00805EF6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APTAR JUNDIAÍ</w:t>
            </w:r>
          </w:p>
        </w:tc>
        <w:tc>
          <w:tcPr>
            <w:tcW w:w="4440" w:type="dxa"/>
          </w:tcPr>
          <w:p w:rsidR="00AE759F" w:rsidRDefault="00AE759F">
            <w:pPr>
              <w:pStyle w:val="Textoembloco"/>
              <w:ind w:left="0" w:right="49"/>
              <w:jc w:val="both"/>
              <w:rPr>
                <w:sz w:val="24"/>
              </w:rPr>
            </w:pPr>
          </w:p>
        </w:tc>
      </w:tr>
      <w:tr w:rsidR="00AE759F">
        <w:tc>
          <w:tcPr>
            <w:tcW w:w="4548" w:type="dxa"/>
          </w:tcPr>
          <w:p w:rsidR="00AE759F" w:rsidRDefault="00AA5F97" w:rsidP="00AA5F97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KRU</w:t>
            </w:r>
            <w:r w:rsidR="00805EF6">
              <w:rPr>
                <w:sz w:val="24"/>
              </w:rPr>
              <w:t xml:space="preserve">FOX </w:t>
            </w:r>
            <w:r w:rsidR="00B92F26">
              <w:rPr>
                <w:sz w:val="24"/>
              </w:rPr>
              <w:t>F.C.</w:t>
            </w:r>
          </w:p>
        </w:tc>
        <w:tc>
          <w:tcPr>
            <w:tcW w:w="4440" w:type="dxa"/>
          </w:tcPr>
          <w:p w:rsidR="00AE759F" w:rsidRDefault="00AE759F">
            <w:pPr>
              <w:pStyle w:val="Textoembloco"/>
              <w:ind w:left="0" w:right="49"/>
              <w:jc w:val="both"/>
              <w:rPr>
                <w:sz w:val="24"/>
              </w:rPr>
            </w:pPr>
          </w:p>
        </w:tc>
      </w:tr>
      <w:tr w:rsidR="00AE759F">
        <w:tc>
          <w:tcPr>
            <w:tcW w:w="4548" w:type="dxa"/>
          </w:tcPr>
          <w:p w:rsidR="00AE759F" w:rsidRDefault="00B92F26" w:rsidP="00B92F26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MADRI THYSSEN</w:t>
            </w:r>
            <w:r w:rsidR="00805EF6">
              <w:rPr>
                <w:sz w:val="24"/>
              </w:rPr>
              <w:t>KRUPP</w:t>
            </w:r>
          </w:p>
        </w:tc>
        <w:tc>
          <w:tcPr>
            <w:tcW w:w="4440" w:type="dxa"/>
          </w:tcPr>
          <w:p w:rsidR="00AE759F" w:rsidRDefault="00AE759F">
            <w:pPr>
              <w:pStyle w:val="Textoembloco"/>
              <w:ind w:left="0" w:right="49"/>
              <w:jc w:val="both"/>
              <w:rPr>
                <w:sz w:val="24"/>
              </w:rPr>
            </w:pPr>
          </w:p>
        </w:tc>
      </w:tr>
      <w:tr w:rsidR="00BD38A4" w:rsidTr="00BD38A4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4" w:rsidRDefault="00B92F26" w:rsidP="00B92F26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AMIGOS DO AF THYSSEN</w:t>
            </w:r>
            <w:r w:rsidR="00805EF6">
              <w:rPr>
                <w:sz w:val="24"/>
              </w:rPr>
              <w:t xml:space="preserve">KRUPP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4" w:rsidRDefault="00BD38A4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</w:p>
        </w:tc>
      </w:tr>
      <w:tr w:rsidR="00BD38A4" w:rsidTr="00BD38A4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4" w:rsidRDefault="00B92F26" w:rsidP="00B92F26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FENIX THYSSEN</w:t>
            </w:r>
            <w:r w:rsidR="00805EF6">
              <w:rPr>
                <w:sz w:val="24"/>
              </w:rPr>
              <w:t xml:space="preserve">KRUPP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4" w:rsidRDefault="00BD38A4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</w:p>
        </w:tc>
      </w:tr>
    </w:tbl>
    <w:p w:rsidR="00AE759F" w:rsidRDefault="00AE759F">
      <w:pPr>
        <w:pStyle w:val="Textoembloco"/>
        <w:ind w:left="0" w:right="49" w:hanging="567"/>
        <w:jc w:val="both"/>
        <w:rPr>
          <w:sz w:val="24"/>
        </w:rPr>
      </w:pPr>
    </w:p>
    <w:p w:rsidR="00AE759F" w:rsidRDefault="00AE759F">
      <w:pPr>
        <w:pStyle w:val="Textoembloco"/>
        <w:ind w:left="0" w:right="49"/>
        <w:jc w:val="both"/>
        <w:rPr>
          <w:sz w:val="24"/>
        </w:rPr>
      </w:pPr>
    </w:p>
    <w:p w:rsidR="00AE759F" w:rsidRDefault="00805EF6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>ART. 4</w:t>
      </w:r>
      <w:r w:rsidR="00AE759F">
        <w:rPr>
          <w:b/>
          <w:sz w:val="24"/>
        </w:rPr>
        <w:t xml:space="preserve">º - </w:t>
      </w:r>
      <w:r w:rsidR="00AE759F">
        <w:rPr>
          <w:sz w:val="24"/>
        </w:rPr>
        <w:t xml:space="preserve">Na </w:t>
      </w:r>
      <w:r w:rsidR="00BD38A4">
        <w:rPr>
          <w:sz w:val="24"/>
        </w:rPr>
        <w:t>segunda</w:t>
      </w:r>
      <w:r w:rsidR="00AE759F">
        <w:rPr>
          <w:sz w:val="24"/>
        </w:rPr>
        <w:t xml:space="preserve"> fase</w:t>
      </w:r>
      <w:r w:rsidR="00BD38A4">
        <w:rPr>
          <w:sz w:val="24"/>
        </w:rPr>
        <w:t xml:space="preserve"> do campeonato, serão formados 3 grupos com 4 equipes cada</w:t>
      </w:r>
      <w:r w:rsidR="0014189E">
        <w:rPr>
          <w:sz w:val="24"/>
        </w:rPr>
        <w:t>,</w:t>
      </w:r>
      <w:r w:rsidR="00BD38A4">
        <w:rPr>
          <w:sz w:val="24"/>
        </w:rPr>
        <w:t xml:space="preserve"> classificando-se para a próxima fase as 2 melhores colocadas de cada grupo</w:t>
      </w:r>
      <w:r w:rsidR="001A508B">
        <w:rPr>
          <w:sz w:val="24"/>
        </w:rPr>
        <w:t>.</w:t>
      </w:r>
      <w:r w:rsidR="00BD38A4">
        <w:rPr>
          <w:sz w:val="24"/>
        </w:rPr>
        <w:t xml:space="preserve"> </w:t>
      </w:r>
    </w:p>
    <w:p w:rsidR="00BD38A4" w:rsidRDefault="00BD38A4">
      <w:pPr>
        <w:pStyle w:val="Textoembloco"/>
        <w:ind w:left="0" w:right="49" w:hanging="567"/>
        <w:jc w:val="both"/>
        <w:rPr>
          <w:sz w:val="24"/>
        </w:rPr>
      </w:pPr>
    </w:p>
    <w:p w:rsidR="00BD38A4" w:rsidRDefault="00BD38A4" w:rsidP="001A508B">
      <w:pPr>
        <w:pStyle w:val="Textoembloco"/>
        <w:ind w:left="0" w:right="49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198"/>
      </w:tblGrid>
      <w:tr w:rsidR="00BD38A4" w:rsidRPr="00CF0F29" w:rsidTr="000A675C">
        <w:tc>
          <w:tcPr>
            <w:tcW w:w="4548" w:type="dxa"/>
          </w:tcPr>
          <w:p w:rsidR="00BD38A4" w:rsidRPr="00CF0F29" w:rsidRDefault="00BD38A4" w:rsidP="0014189E">
            <w:pPr>
              <w:pStyle w:val="Textoembloco"/>
              <w:ind w:left="0" w:right="49"/>
              <w:jc w:val="center"/>
              <w:rPr>
                <w:b/>
                <w:sz w:val="36"/>
                <w:szCs w:val="36"/>
              </w:rPr>
            </w:pPr>
            <w:r w:rsidRPr="00CF0F29">
              <w:rPr>
                <w:b/>
                <w:sz w:val="36"/>
                <w:szCs w:val="36"/>
              </w:rPr>
              <w:t xml:space="preserve">GRUPO - </w:t>
            </w:r>
            <w:r w:rsidR="001A508B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4440" w:type="dxa"/>
          </w:tcPr>
          <w:p w:rsidR="00BD38A4" w:rsidRPr="00CF0F29" w:rsidRDefault="00BD38A4" w:rsidP="0014189E">
            <w:pPr>
              <w:pStyle w:val="Textoembloco"/>
              <w:ind w:left="0" w:right="49"/>
              <w:jc w:val="center"/>
              <w:rPr>
                <w:b/>
                <w:sz w:val="36"/>
                <w:szCs w:val="36"/>
              </w:rPr>
            </w:pPr>
            <w:r w:rsidRPr="00CF0F29">
              <w:rPr>
                <w:b/>
                <w:sz w:val="36"/>
                <w:szCs w:val="36"/>
              </w:rPr>
              <w:t xml:space="preserve">GRUPO - </w:t>
            </w:r>
            <w:r w:rsidR="001A508B">
              <w:rPr>
                <w:b/>
                <w:sz w:val="36"/>
                <w:szCs w:val="36"/>
              </w:rPr>
              <w:t>E</w:t>
            </w:r>
          </w:p>
        </w:tc>
      </w:tr>
      <w:tr w:rsidR="00BD38A4" w:rsidTr="000A675C">
        <w:tc>
          <w:tcPr>
            <w:tcW w:w="4548" w:type="dxa"/>
          </w:tcPr>
          <w:p w:rsidR="00BD38A4" w:rsidRDefault="001A508B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1º DO GRUPO A</w:t>
            </w:r>
          </w:p>
        </w:tc>
        <w:tc>
          <w:tcPr>
            <w:tcW w:w="4440" w:type="dxa"/>
          </w:tcPr>
          <w:p w:rsidR="00BD38A4" w:rsidRDefault="001A508B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1º DO GRUPO </w:t>
            </w:r>
            <w:r w:rsidR="003F05A4">
              <w:rPr>
                <w:sz w:val="24"/>
              </w:rPr>
              <w:t>B</w:t>
            </w:r>
          </w:p>
        </w:tc>
      </w:tr>
      <w:tr w:rsidR="00BD38A4" w:rsidTr="000A675C">
        <w:tc>
          <w:tcPr>
            <w:tcW w:w="4548" w:type="dxa"/>
          </w:tcPr>
          <w:p w:rsidR="00BD38A4" w:rsidRDefault="001A508B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2º DO GRUPO B</w:t>
            </w:r>
          </w:p>
        </w:tc>
        <w:tc>
          <w:tcPr>
            <w:tcW w:w="4440" w:type="dxa"/>
          </w:tcPr>
          <w:p w:rsidR="00BD38A4" w:rsidRDefault="003F05A4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2º DO GRUPO C</w:t>
            </w:r>
          </w:p>
        </w:tc>
      </w:tr>
      <w:tr w:rsidR="00BD38A4" w:rsidTr="000A675C">
        <w:tc>
          <w:tcPr>
            <w:tcW w:w="4548" w:type="dxa"/>
          </w:tcPr>
          <w:p w:rsidR="00BD38A4" w:rsidRDefault="001A508B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3º DO GRUPO C</w:t>
            </w:r>
          </w:p>
        </w:tc>
        <w:tc>
          <w:tcPr>
            <w:tcW w:w="4440" w:type="dxa"/>
          </w:tcPr>
          <w:p w:rsidR="00BD38A4" w:rsidRDefault="003F05A4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3º DO GRUPO A</w:t>
            </w:r>
          </w:p>
        </w:tc>
      </w:tr>
      <w:tr w:rsidR="00BD38A4" w:rsidTr="000A675C">
        <w:tc>
          <w:tcPr>
            <w:tcW w:w="4548" w:type="dxa"/>
          </w:tcPr>
          <w:p w:rsidR="00BD38A4" w:rsidRDefault="001A508B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4º DOGRUPO A</w:t>
            </w:r>
          </w:p>
        </w:tc>
        <w:tc>
          <w:tcPr>
            <w:tcW w:w="4440" w:type="dxa"/>
          </w:tcPr>
          <w:p w:rsidR="00BD38A4" w:rsidRDefault="003F05A4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4º DO GRUPO B</w:t>
            </w:r>
          </w:p>
        </w:tc>
      </w:tr>
      <w:tr w:rsidR="0014189E" w:rsidRPr="00BD38A4" w:rsidTr="000A675C">
        <w:trPr>
          <w:gridAfter w:val="1"/>
          <w:wAfter w:w="4440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9E" w:rsidRPr="00BD38A4" w:rsidRDefault="0014189E" w:rsidP="0014189E">
            <w:pPr>
              <w:pStyle w:val="Textoembloco"/>
              <w:ind w:left="0" w:right="49"/>
              <w:jc w:val="center"/>
              <w:rPr>
                <w:b/>
                <w:sz w:val="36"/>
                <w:szCs w:val="36"/>
              </w:rPr>
            </w:pPr>
            <w:r w:rsidRPr="00BD38A4">
              <w:rPr>
                <w:b/>
                <w:sz w:val="36"/>
                <w:szCs w:val="36"/>
              </w:rPr>
              <w:t xml:space="preserve">GRUPO - </w:t>
            </w:r>
            <w:r w:rsidR="001A508B">
              <w:rPr>
                <w:b/>
                <w:sz w:val="36"/>
                <w:szCs w:val="36"/>
              </w:rPr>
              <w:t>F</w:t>
            </w:r>
          </w:p>
        </w:tc>
      </w:tr>
      <w:tr w:rsidR="0014189E" w:rsidTr="000A675C">
        <w:trPr>
          <w:gridAfter w:val="1"/>
          <w:wAfter w:w="4440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9E" w:rsidRDefault="003F05A4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1º DO GRUPO C</w:t>
            </w:r>
          </w:p>
        </w:tc>
      </w:tr>
      <w:tr w:rsidR="0014189E" w:rsidTr="000A675C">
        <w:trPr>
          <w:gridAfter w:val="1"/>
          <w:wAfter w:w="4440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9E" w:rsidRDefault="003F05A4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2º DO GRUPO A</w:t>
            </w:r>
          </w:p>
        </w:tc>
      </w:tr>
      <w:tr w:rsidR="0014189E" w:rsidTr="000A675C">
        <w:trPr>
          <w:gridAfter w:val="1"/>
          <w:wAfter w:w="4440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9E" w:rsidRDefault="003F05A4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3º DO GRUPO B</w:t>
            </w:r>
          </w:p>
        </w:tc>
      </w:tr>
      <w:tr w:rsidR="0014189E" w:rsidTr="000A675C">
        <w:trPr>
          <w:gridAfter w:val="1"/>
          <w:wAfter w:w="4440" w:type="dxa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9E" w:rsidRDefault="003F05A4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4º DO GRUPO C</w:t>
            </w:r>
          </w:p>
        </w:tc>
      </w:tr>
    </w:tbl>
    <w:p w:rsidR="00BD38A4" w:rsidRDefault="00BD38A4" w:rsidP="003F05A4">
      <w:pPr>
        <w:pStyle w:val="Textoembloco"/>
        <w:ind w:left="0" w:right="49"/>
        <w:jc w:val="both"/>
        <w:rPr>
          <w:b/>
          <w:sz w:val="24"/>
        </w:rPr>
      </w:pPr>
    </w:p>
    <w:p w:rsidR="00BD38A4" w:rsidRDefault="00BD38A4">
      <w:pPr>
        <w:pStyle w:val="Textoembloco"/>
        <w:ind w:left="0" w:right="49" w:hanging="567"/>
        <w:jc w:val="both"/>
        <w:rPr>
          <w:b/>
          <w:sz w:val="24"/>
        </w:rPr>
      </w:pPr>
    </w:p>
    <w:p w:rsidR="0014189E" w:rsidRDefault="0014189E" w:rsidP="0014189E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556984">
        <w:rPr>
          <w:b/>
          <w:sz w:val="24"/>
        </w:rPr>
        <w:t>5</w:t>
      </w:r>
      <w:r>
        <w:rPr>
          <w:b/>
          <w:sz w:val="24"/>
        </w:rPr>
        <w:t xml:space="preserve">º - </w:t>
      </w:r>
      <w:r>
        <w:rPr>
          <w:sz w:val="24"/>
        </w:rPr>
        <w:t>Na terceira fase do campeonat</w:t>
      </w:r>
      <w:r w:rsidR="00562E0B">
        <w:rPr>
          <w:sz w:val="24"/>
        </w:rPr>
        <w:t>o, serão formados 2 grupos com 3</w:t>
      </w:r>
      <w:r>
        <w:rPr>
          <w:sz w:val="24"/>
        </w:rPr>
        <w:t xml:space="preserve"> equipes cada, classificando-se para a próxima fase as 2 melhores colocadas de cada grupo</w:t>
      </w:r>
      <w:r w:rsidR="00B92F26">
        <w:rPr>
          <w:sz w:val="24"/>
        </w:rPr>
        <w:t xml:space="preserve"> (semifinal)</w:t>
      </w:r>
      <w:r w:rsidR="00342746">
        <w:rPr>
          <w:sz w:val="24"/>
        </w:rPr>
        <w:t>.</w:t>
      </w:r>
    </w:p>
    <w:p w:rsidR="00BD38A4" w:rsidRDefault="00BD38A4">
      <w:pPr>
        <w:pStyle w:val="Textoembloco"/>
        <w:ind w:left="0" w:right="49" w:hanging="567"/>
        <w:jc w:val="both"/>
        <w:rPr>
          <w:b/>
          <w:sz w:val="24"/>
        </w:rPr>
      </w:pPr>
    </w:p>
    <w:p w:rsidR="00047865" w:rsidRDefault="00047865">
      <w:pPr>
        <w:pStyle w:val="Textoembloco"/>
        <w:ind w:left="0" w:right="49" w:hanging="567"/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198"/>
      </w:tblGrid>
      <w:tr w:rsidR="0014189E" w:rsidRPr="00BD38A4" w:rsidTr="000A675C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9E" w:rsidRPr="00BD38A4" w:rsidRDefault="0014189E" w:rsidP="00E55332">
            <w:pPr>
              <w:pStyle w:val="Textoembloco"/>
              <w:ind w:left="0" w:right="49"/>
              <w:jc w:val="center"/>
              <w:rPr>
                <w:b/>
                <w:sz w:val="36"/>
                <w:szCs w:val="36"/>
              </w:rPr>
            </w:pPr>
            <w:r w:rsidRPr="00BD38A4">
              <w:rPr>
                <w:b/>
                <w:sz w:val="36"/>
                <w:szCs w:val="36"/>
              </w:rPr>
              <w:t xml:space="preserve">GRUPO - </w:t>
            </w:r>
            <w:r w:rsidR="00E55332">
              <w:rPr>
                <w:b/>
                <w:sz w:val="36"/>
                <w:szCs w:val="36"/>
              </w:rPr>
              <w:t>G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9E" w:rsidRPr="00BD38A4" w:rsidRDefault="0014189E" w:rsidP="0014189E">
            <w:pPr>
              <w:pStyle w:val="Textoembloco"/>
              <w:ind w:left="0" w:right="49"/>
              <w:jc w:val="center"/>
              <w:rPr>
                <w:b/>
                <w:sz w:val="36"/>
                <w:szCs w:val="36"/>
              </w:rPr>
            </w:pPr>
            <w:r w:rsidRPr="00BD38A4">
              <w:rPr>
                <w:b/>
                <w:sz w:val="36"/>
                <w:szCs w:val="36"/>
              </w:rPr>
              <w:t xml:space="preserve">GRUPO - </w:t>
            </w:r>
            <w:r w:rsidR="00E55332">
              <w:rPr>
                <w:b/>
                <w:sz w:val="36"/>
                <w:szCs w:val="36"/>
              </w:rPr>
              <w:t>H</w:t>
            </w:r>
          </w:p>
        </w:tc>
      </w:tr>
      <w:tr w:rsidR="0014189E" w:rsidTr="000A675C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9E" w:rsidRDefault="00342746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1º COLOCADO DO GRUPO </w:t>
            </w:r>
            <w:r w:rsidR="00E55332">
              <w:rPr>
                <w:sz w:val="24"/>
              </w:rPr>
              <w:t>D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9E" w:rsidRDefault="00342746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2º COLOCADO DO GRUPO </w:t>
            </w:r>
            <w:r w:rsidR="00E55332">
              <w:rPr>
                <w:sz w:val="24"/>
              </w:rPr>
              <w:t>D</w:t>
            </w:r>
          </w:p>
        </w:tc>
      </w:tr>
      <w:tr w:rsidR="0014189E" w:rsidTr="000A675C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9E" w:rsidRDefault="00342746" w:rsidP="00E55332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2º COLOCADO DO GRUPO </w:t>
            </w:r>
            <w:r w:rsidR="00E55332">
              <w:rPr>
                <w:sz w:val="24"/>
              </w:rPr>
              <w:t>E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9E" w:rsidRDefault="00342746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1º COLOCADO DO GRUPO </w:t>
            </w:r>
            <w:r w:rsidR="00E55332">
              <w:rPr>
                <w:sz w:val="24"/>
              </w:rPr>
              <w:t>E</w:t>
            </w:r>
          </w:p>
        </w:tc>
      </w:tr>
      <w:tr w:rsidR="0014189E" w:rsidTr="000A675C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9E" w:rsidRDefault="00342746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1º COLOCADO DO GRUPO </w:t>
            </w:r>
            <w:r w:rsidR="00E55332">
              <w:rPr>
                <w:sz w:val="24"/>
              </w:rPr>
              <w:t>F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9E" w:rsidRDefault="00342746" w:rsidP="000A675C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2º COLOCADO DO GRUPO </w:t>
            </w:r>
            <w:r w:rsidR="00E55332">
              <w:rPr>
                <w:sz w:val="24"/>
              </w:rPr>
              <w:t>F</w:t>
            </w:r>
          </w:p>
        </w:tc>
      </w:tr>
    </w:tbl>
    <w:p w:rsidR="0014189E" w:rsidRDefault="0014189E" w:rsidP="00E55332">
      <w:pPr>
        <w:pStyle w:val="Textoembloco"/>
        <w:ind w:left="0" w:right="49"/>
        <w:jc w:val="both"/>
        <w:rPr>
          <w:b/>
          <w:sz w:val="24"/>
        </w:rPr>
      </w:pPr>
    </w:p>
    <w:p w:rsidR="0014189E" w:rsidRDefault="0014189E">
      <w:pPr>
        <w:pStyle w:val="Textoembloco"/>
        <w:ind w:left="0" w:right="49" w:hanging="567"/>
        <w:jc w:val="both"/>
        <w:rPr>
          <w:b/>
          <w:sz w:val="24"/>
        </w:rPr>
      </w:pPr>
    </w:p>
    <w:p w:rsidR="00047865" w:rsidRDefault="00AE759F" w:rsidP="00342746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556984">
        <w:rPr>
          <w:b/>
          <w:sz w:val="24"/>
        </w:rPr>
        <w:t>6</w:t>
      </w:r>
      <w:r>
        <w:rPr>
          <w:b/>
          <w:sz w:val="24"/>
        </w:rPr>
        <w:t>º -</w:t>
      </w:r>
      <w:r>
        <w:rPr>
          <w:sz w:val="24"/>
        </w:rPr>
        <w:t xml:space="preserve"> Nas semifinais, será feito o cruzamento dos grupos da fase anterior, jogando primeiro de um grupo contra segundo do outro, terminando essas partidas empatadas, as mesmas terão tempo extra imediatamente ao término do t</w:t>
      </w:r>
      <w:r w:rsidR="008B3072">
        <w:rPr>
          <w:sz w:val="24"/>
        </w:rPr>
        <w:t>empo normal, serão 2 tempos de 10 (dez) minutos sem intervalo</w:t>
      </w:r>
      <w:r>
        <w:rPr>
          <w:sz w:val="24"/>
        </w:rPr>
        <w:t xml:space="preserve">, as duas primeiras equipes da fase anterior jogarão o tempo extra pelo empate, não havendo </w:t>
      </w:r>
      <w:r w:rsidR="00C50A14">
        <w:rPr>
          <w:sz w:val="24"/>
        </w:rPr>
        <w:t xml:space="preserve">necessidade de cobrança de penalidades máximas em virtude das 1º equipes do grupo </w:t>
      </w:r>
      <w:r w:rsidR="00E55332">
        <w:rPr>
          <w:sz w:val="24"/>
        </w:rPr>
        <w:t>G</w:t>
      </w:r>
      <w:r w:rsidR="00C50A14">
        <w:rPr>
          <w:sz w:val="24"/>
        </w:rPr>
        <w:t xml:space="preserve"> e </w:t>
      </w:r>
      <w:r w:rsidR="00E55332">
        <w:rPr>
          <w:sz w:val="24"/>
        </w:rPr>
        <w:t>H</w:t>
      </w:r>
      <w:r w:rsidR="00C50A14">
        <w:rPr>
          <w:sz w:val="24"/>
        </w:rPr>
        <w:t xml:space="preserve"> terem as melhores campanhas</w:t>
      </w:r>
      <w:r w:rsidR="00E55332">
        <w:rPr>
          <w:sz w:val="24"/>
        </w:rPr>
        <w:t xml:space="preserve">. </w:t>
      </w:r>
    </w:p>
    <w:p w:rsidR="00047865" w:rsidRDefault="00047865" w:rsidP="00C50A14">
      <w:pPr>
        <w:pStyle w:val="Textoembloco"/>
        <w:ind w:left="0" w:right="49"/>
        <w:jc w:val="both"/>
        <w:rPr>
          <w:sz w:val="24"/>
        </w:rPr>
      </w:pPr>
    </w:p>
    <w:p w:rsidR="00047865" w:rsidRDefault="00047865">
      <w:pPr>
        <w:pStyle w:val="Textoembloco"/>
        <w:ind w:left="0" w:right="49" w:hanging="567"/>
        <w:jc w:val="both"/>
        <w:rPr>
          <w:sz w:val="24"/>
        </w:rPr>
      </w:pPr>
    </w:p>
    <w:p w:rsidR="0014189E" w:rsidRPr="00047865" w:rsidRDefault="0014189E">
      <w:pPr>
        <w:pStyle w:val="Textoembloco"/>
        <w:ind w:left="0" w:right="49" w:hanging="567"/>
        <w:jc w:val="both"/>
        <w:rPr>
          <w:b/>
          <w:sz w:val="24"/>
        </w:rPr>
      </w:pPr>
      <w:r w:rsidRPr="00047865">
        <w:rPr>
          <w:b/>
          <w:sz w:val="24"/>
        </w:rPr>
        <w:t>SEMI FINAL OURO</w:t>
      </w:r>
    </w:p>
    <w:p w:rsidR="00047865" w:rsidRDefault="00047865">
      <w:pPr>
        <w:pStyle w:val="Textoembloco"/>
        <w:ind w:left="0" w:right="49" w:hanging="567"/>
        <w:jc w:val="both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9"/>
        <w:gridCol w:w="3367"/>
        <w:gridCol w:w="439"/>
        <w:gridCol w:w="3367"/>
      </w:tblGrid>
      <w:tr w:rsidR="0014189E" w:rsidTr="0014189E">
        <w:tc>
          <w:tcPr>
            <w:tcW w:w="0" w:type="auto"/>
          </w:tcPr>
          <w:p w:rsidR="0014189E" w:rsidRDefault="0014189E" w:rsidP="00E55332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S1 </w:t>
            </w:r>
          </w:p>
        </w:tc>
        <w:tc>
          <w:tcPr>
            <w:tcW w:w="0" w:type="auto"/>
          </w:tcPr>
          <w:p w:rsidR="0014189E" w:rsidRDefault="0014189E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1º COLOCADO DO GRUPO</w:t>
            </w:r>
            <w:r w:rsidR="00556984">
              <w:rPr>
                <w:sz w:val="24"/>
              </w:rPr>
              <w:t xml:space="preserve"> G</w:t>
            </w:r>
          </w:p>
        </w:tc>
        <w:tc>
          <w:tcPr>
            <w:tcW w:w="0" w:type="auto"/>
          </w:tcPr>
          <w:p w:rsidR="0014189E" w:rsidRDefault="0014189E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</w:tcPr>
          <w:p w:rsidR="0014189E" w:rsidRDefault="0014189E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2º COLOCADO DO GRUPO </w:t>
            </w:r>
            <w:r w:rsidR="00556984">
              <w:rPr>
                <w:sz w:val="24"/>
              </w:rPr>
              <w:t>H</w:t>
            </w:r>
          </w:p>
        </w:tc>
      </w:tr>
      <w:tr w:rsidR="0014189E" w:rsidTr="0014189E">
        <w:tc>
          <w:tcPr>
            <w:tcW w:w="0" w:type="auto"/>
          </w:tcPr>
          <w:p w:rsidR="0014189E" w:rsidRDefault="0014189E" w:rsidP="00556984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S2 </w:t>
            </w:r>
          </w:p>
        </w:tc>
        <w:tc>
          <w:tcPr>
            <w:tcW w:w="0" w:type="auto"/>
          </w:tcPr>
          <w:p w:rsidR="0014189E" w:rsidRDefault="0014189E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1º COLOCADO DO GRUPO </w:t>
            </w:r>
            <w:r w:rsidR="00556984">
              <w:rPr>
                <w:sz w:val="24"/>
              </w:rPr>
              <w:t>H</w:t>
            </w:r>
          </w:p>
        </w:tc>
        <w:tc>
          <w:tcPr>
            <w:tcW w:w="0" w:type="auto"/>
          </w:tcPr>
          <w:p w:rsidR="0014189E" w:rsidRDefault="0014189E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0" w:type="auto"/>
          </w:tcPr>
          <w:p w:rsidR="0014189E" w:rsidRDefault="0014189E">
            <w:pPr>
              <w:pStyle w:val="Textoembloco"/>
              <w:ind w:left="0" w:right="49"/>
              <w:jc w:val="both"/>
              <w:rPr>
                <w:sz w:val="24"/>
              </w:rPr>
            </w:pPr>
            <w:r>
              <w:rPr>
                <w:sz w:val="24"/>
              </w:rPr>
              <w:t>2º COLOCADO DO GRUPO</w:t>
            </w:r>
            <w:r w:rsidR="00C50A14">
              <w:rPr>
                <w:sz w:val="24"/>
              </w:rPr>
              <w:t xml:space="preserve"> </w:t>
            </w:r>
            <w:r w:rsidR="00556984">
              <w:rPr>
                <w:sz w:val="24"/>
              </w:rPr>
              <w:t>G</w:t>
            </w:r>
          </w:p>
        </w:tc>
      </w:tr>
    </w:tbl>
    <w:p w:rsidR="0014189E" w:rsidRDefault="0014189E">
      <w:pPr>
        <w:pStyle w:val="Textoembloco"/>
        <w:ind w:left="0" w:right="49" w:hanging="567"/>
        <w:jc w:val="both"/>
        <w:rPr>
          <w:sz w:val="24"/>
        </w:rPr>
      </w:pPr>
    </w:p>
    <w:p w:rsidR="0014189E" w:rsidRDefault="0014189E">
      <w:pPr>
        <w:pStyle w:val="Textoembloco"/>
        <w:ind w:left="0" w:right="49" w:hanging="567"/>
        <w:jc w:val="both"/>
        <w:rPr>
          <w:sz w:val="24"/>
        </w:rPr>
      </w:pPr>
    </w:p>
    <w:p w:rsidR="0014189E" w:rsidRDefault="0014189E">
      <w:pPr>
        <w:pStyle w:val="Textoembloco"/>
        <w:ind w:left="0" w:right="49" w:hanging="567"/>
        <w:jc w:val="both"/>
        <w:rPr>
          <w:sz w:val="24"/>
        </w:rPr>
      </w:pPr>
    </w:p>
    <w:p w:rsidR="00AE759F" w:rsidRDefault="00AE759F">
      <w:pPr>
        <w:pStyle w:val="Textoembloco"/>
        <w:ind w:left="0" w:right="49" w:hanging="567"/>
        <w:jc w:val="both"/>
        <w:rPr>
          <w:sz w:val="24"/>
        </w:rPr>
      </w:pPr>
    </w:p>
    <w:p w:rsidR="0014189E" w:rsidRDefault="00AE759F" w:rsidP="00644A0A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556984">
        <w:rPr>
          <w:b/>
          <w:sz w:val="24"/>
        </w:rPr>
        <w:t>7</w:t>
      </w:r>
      <w:r>
        <w:rPr>
          <w:b/>
          <w:sz w:val="24"/>
        </w:rPr>
        <w:t xml:space="preserve">º - </w:t>
      </w:r>
      <w:r>
        <w:rPr>
          <w:sz w:val="24"/>
        </w:rPr>
        <w:t>Os vencedores dos jogos da semifinal disputarão o título d</w:t>
      </w:r>
      <w:r w:rsidR="00942A03">
        <w:rPr>
          <w:sz w:val="24"/>
        </w:rPr>
        <w:t>o</w:t>
      </w:r>
      <w:r>
        <w:rPr>
          <w:sz w:val="24"/>
        </w:rPr>
        <w:t xml:space="preserve"> </w:t>
      </w:r>
      <w:r w:rsidR="00CF0F29">
        <w:rPr>
          <w:b/>
          <w:sz w:val="24"/>
        </w:rPr>
        <w:t>CAMPEONATO DOS</w:t>
      </w:r>
      <w:r w:rsidR="00CF0F29">
        <w:rPr>
          <w:sz w:val="24"/>
        </w:rPr>
        <w:t xml:space="preserve"> </w:t>
      </w:r>
      <w:r w:rsidR="00CF0F29">
        <w:rPr>
          <w:b/>
          <w:sz w:val="24"/>
        </w:rPr>
        <w:t xml:space="preserve">METALÚRGICOS DE FUTEBOL </w:t>
      </w:r>
      <w:r w:rsidR="00CF0F29" w:rsidRPr="0068616E">
        <w:rPr>
          <w:b/>
          <w:sz w:val="24"/>
          <w:u w:val="single"/>
        </w:rPr>
        <w:t>CATEGORIA PRINCIPAL 20</w:t>
      </w:r>
      <w:r w:rsidR="0014189E">
        <w:rPr>
          <w:b/>
          <w:sz w:val="24"/>
          <w:u w:val="single"/>
        </w:rPr>
        <w:t>1</w:t>
      </w:r>
      <w:r w:rsidR="00556984">
        <w:rPr>
          <w:b/>
          <w:sz w:val="24"/>
          <w:u w:val="single"/>
        </w:rPr>
        <w:t>7</w:t>
      </w:r>
      <w:r w:rsidR="00CF0F29">
        <w:rPr>
          <w:b/>
          <w:sz w:val="24"/>
        </w:rPr>
        <w:t>,</w:t>
      </w:r>
      <w:r>
        <w:rPr>
          <w:b/>
          <w:sz w:val="24"/>
        </w:rPr>
        <w:t xml:space="preserve"> </w:t>
      </w:r>
    </w:p>
    <w:p w:rsidR="0014189E" w:rsidRDefault="0014189E">
      <w:pPr>
        <w:pStyle w:val="Textoembloco"/>
        <w:ind w:left="0" w:right="49" w:hanging="567"/>
        <w:jc w:val="both"/>
        <w:rPr>
          <w:sz w:val="24"/>
        </w:rPr>
      </w:pPr>
    </w:p>
    <w:p w:rsidR="00AE759F" w:rsidRDefault="00AE759F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644A0A">
        <w:rPr>
          <w:b/>
          <w:sz w:val="24"/>
        </w:rPr>
        <w:t>8</w:t>
      </w:r>
      <w:r>
        <w:rPr>
          <w:b/>
          <w:sz w:val="24"/>
        </w:rPr>
        <w:t xml:space="preserve">º - </w:t>
      </w:r>
      <w:r>
        <w:rPr>
          <w:sz w:val="24"/>
        </w:rPr>
        <w:t xml:space="preserve">Nas partidas finais, decisão </w:t>
      </w:r>
      <w:r w:rsidR="0014189E">
        <w:rPr>
          <w:sz w:val="24"/>
        </w:rPr>
        <w:t>d</w:t>
      </w:r>
      <w:r>
        <w:rPr>
          <w:sz w:val="24"/>
        </w:rPr>
        <w:t>e campeão e vice-campeão não haverá vantagem para qualquer equipe, as partidas se ao seu término estiverem empatadas irão i</w:t>
      </w:r>
      <w:r w:rsidR="00277CFF">
        <w:rPr>
          <w:sz w:val="24"/>
        </w:rPr>
        <w:t xml:space="preserve">mediatamente para o tempo extra, serão 2 (dois) tempos de 10 minutos por 10 minutos com 5 minutos de intervalo </w:t>
      </w:r>
      <w:r>
        <w:rPr>
          <w:sz w:val="24"/>
        </w:rPr>
        <w:t xml:space="preserve">e se mesmo assim persistirem empatadas serão decididas </w:t>
      </w:r>
      <w:r w:rsidR="00C50A14">
        <w:rPr>
          <w:sz w:val="24"/>
        </w:rPr>
        <w:t>por penalidades máximas, sendo 5 (cinco)</w:t>
      </w:r>
      <w:r>
        <w:rPr>
          <w:sz w:val="24"/>
        </w:rPr>
        <w:t xml:space="preserve"> cobranças para cada equipe</w:t>
      </w:r>
      <w:r w:rsidR="00556984">
        <w:rPr>
          <w:sz w:val="24"/>
        </w:rPr>
        <w:t xml:space="preserve"> de forma alternadas entres elas</w:t>
      </w:r>
      <w:r>
        <w:rPr>
          <w:sz w:val="24"/>
        </w:rPr>
        <w:t xml:space="preserve"> e </w:t>
      </w:r>
      <w:r w:rsidR="00556984">
        <w:rPr>
          <w:sz w:val="24"/>
        </w:rPr>
        <w:t xml:space="preserve">se mesmo assim, </w:t>
      </w:r>
      <w:r>
        <w:rPr>
          <w:sz w:val="24"/>
        </w:rPr>
        <w:t xml:space="preserve">após essa série persistirem empatadas, as cobranças serão alternadas </w:t>
      </w:r>
      <w:r w:rsidR="00556984">
        <w:rPr>
          <w:sz w:val="24"/>
        </w:rPr>
        <w:t xml:space="preserve">1 à 1 </w:t>
      </w:r>
      <w:r>
        <w:rPr>
          <w:sz w:val="24"/>
        </w:rPr>
        <w:t>até a definição de vencedores e vencidos.</w:t>
      </w:r>
    </w:p>
    <w:p w:rsidR="00AE759F" w:rsidRDefault="00AE759F">
      <w:pPr>
        <w:pStyle w:val="Textoembloco"/>
        <w:ind w:left="0" w:right="49" w:hanging="567"/>
        <w:jc w:val="both"/>
        <w:rPr>
          <w:b/>
          <w:sz w:val="24"/>
        </w:rPr>
      </w:pPr>
    </w:p>
    <w:p w:rsidR="00AE759F" w:rsidRDefault="00AE759F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644A0A">
        <w:rPr>
          <w:b/>
          <w:sz w:val="24"/>
        </w:rPr>
        <w:t>9</w:t>
      </w:r>
      <w:r>
        <w:rPr>
          <w:b/>
          <w:sz w:val="24"/>
        </w:rPr>
        <w:t xml:space="preserve">º - </w:t>
      </w:r>
      <w:r>
        <w:rPr>
          <w:sz w:val="24"/>
        </w:rPr>
        <w:t>No caso de igualdade de pontos ganhos, salvo as disposições em contrário, aplicar-se-ão, sucessivamente, para efeito de desempate os seguintes critérios:</w:t>
      </w:r>
    </w:p>
    <w:p w:rsidR="00AE759F" w:rsidRDefault="00AE759F">
      <w:pPr>
        <w:pStyle w:val="Textoembloco"/>
        <w:ind w:left="0" w:right="49" w:hanging="567"/>
        <w:jc w:val="both"/>
        <w:rPr>
          <w:sz w:val="24"/>
        </w:rPr>
      </w:pPr>
    </w:p>
    <w:p w:rsidR="00AE759F" w:rsidRDefault="00AE759F">
      <w:pPr>
        <w:pStyle w:val="Textoembloco"/>
        <w:ind w:left="0" w:right="49" w:hanging="567"/>
        <w:jc w:val="both"/>
        <w:rPr>
          <w:b/>
          <w:sz w:val="24"/>
        </w:rPr>
      </w:pPr>
      <w:r>
        <w:rPr>
          <w:sz w:val="24"/>
        </w:rPr>
        <w:t xml:space="preserve">             </w:t>
      </w:r>
      <w:r>
        <w:rPr>
          <w:b/>
          <w:sz w:val="24"/>
        </w:rPr>
        <w:t xml:space="preserve">1- CONFRONTO DIRETO                                     </w:t>
      </w:r>
    </w:p>
    <w:p w:rsidR="00AE759F" w:rsidRDefault="00AE759F">
      <w:pPr>
        <w:pStyle w:val="Textoembloco"/>
        <w:ind w:left="0" w:right="49" w:hanging="567"/>
        <w:jc w:val="both"/>
        <w:rPr>
          <w:b/>
          <w:sz w:val="24"/>
        </w:rPr>
      </w:pPr>
      <w:r>
        <w:rPr>
          <w:b/>
          <w:sz w:val="24"/>
        </w:rPr>
        <w:t xml:space="preserve">             2- MAIOR NÚMERO DE VITÓRIA                                                          </w:t>
      </w:r>
    </w:p>
    <w:p w:rsidR="00AE759F" w:rsidRDefault="00AE759F">
      <w:pPr>
        <w:pStyle w:val="Textoembloco"/>
        <w:ind w:left="0" w:right="49" w:hanging="567"/>
        <w:jc w:val="both"/>
        <w:rPr>
          <w:b/>
          <w:sz w:val="24"/>
        </w:rPr>
      </w:pPr>
      <w:r>
        <w:rPr>
          <w:b/>
          <w:sz w:val="24"/>
        </w:rPr>
        <w:t xml:space="preserve">             3- DEFESA MENOS VAZADA</w:t>
      </w:r>
      <w:r w:rsidR="00556984">
        <w:rPr>
          <w:b/>
          <w:sz w:val="24"/>
        </w:rPr>
        <w:t xml:space="preserve"> EM TODA COMPETIÇÃO </w:t>
      </w:r>
    </w:p>
    <w:p w:rsidR="00AE759F" w:rsidRDefault="00AE759F">
      <w:pPr>
        <w:pStyle w:val="Textoembloco"/>
        <w:ind w:left="0" w:right="49" w:hanging="567"/>
        <w:jc w:val="both"/>
        <w:rPr>
          <w:b/>
          <w:sz w:val="24"/>
        </w:rPr>
      </w:pPr>
      <w:r>
        <w:rPr>
          <w:b/>
          <w:sz w:val="24"/>
        </w:rPr>
        <w:t xml:space="preserve">             4- SALDO DE GOLS</w:t>
      </w:r>
      <w:r w:rsidR="00556984">
        <w:rPr>
          <w:b/>
          <w:sz w:val="24"/>
        </w:rPr>
        <w:t xml:space="preserve"> EM TODA A COMPETIÇÃO </w:t>
      </w:r>
    </w:p>
    <w:p w:rsidR="00AE759F" w:rsidRDefault="00AE759F">
      <w:pPr>
        <w:pStyle w:val="Textoembloco"/>
        <w:ind w:left="0" w:right="49" w:hanging="567"/>
        <w:jc w:val="both"/>
        <w:rPr>
          <w:b/>
          <w:sz w:val="24"/>
        </w:rPr>
      </w:pPr>
      <w:r>
        <w:rPr>
          <w:b/>
          <w:sz w:val="24"/>
        </w:rPr>
        <w:t xml:space="preserve">             5- DISCIPLINA</w:t>
      </w:r>
    </w:p>
    <w:p w:rsidR="00AE759F" w:rsidRDefault="00AE759F">
      <w:pPr>
        <w:pStyle w:val="Textoembloco"/>
        <w:ind w:left="0" w:right="49" w:hanging="567"/>
        <w:jc w:val="both"/>
        <w:rPr>
          <w:b/>
          <w:sz w:val="24"/>
        </w:rPr>
      </w:pPr>
      <w:r>
        <w:rPr>
          <w:b/>
          <w:sz w:val="24"/>
        </w:rPr>
        <w:t xml:space="preserve">             6- MELHOR ATAQUE</w:t>
      </w:r>
      <w:r w:rsidR="00556984">
        <w:rPr>
          <w:b/>
          <w:sz w:val="24"/>
        </w:rPr>
        <w:t xml:space="preserve"> EM TODA A COMPETIÇÃO </w:t>
      </w:r>
    </w:p>
    <w:p w:rsidR="00AE759F" w:rsidRDefault="00AE759F">
      <w:pPr>
        <w:pStyle w:val="Textoembloco"/>
        <w:ind w:left="0" w:right="49" w:hanging="567"/>
        <w:jc w:val="both"/>
        <w:rPr>
          <w:b/>
          <w:sz w:val="24"/>
        </w:rPr>
      </w:pPr>
      <w:r>
        <w:rPr>
          <w:b/>
          <w:sz w:val="24"/>
        </w:rPr>
        <w:t xml:space="preserve">             7- PARTIDA EXTRA</w:t>
      </w:r>
    </w:p>
    <w:p w:rsidR="00277CFF" w:rsidRDefault="00AE759F" w:rsidP="00644A0A">
      <w:pPr>
        <w:pStyle w:val="Textoembloco"/>
        <w:ind w:left="0" w:right="49" w:hanging="567"/>
        <w:jc w:val="both"/>
        <w:rPr>
          <w:b/>
          <w:sz w:val="24"/>
        </w:rPr>
      </w:pPr>
      <w:r>
        <w:rPr>
          <w:b/>
          <w:sz w:val="24"/>
        </w:rPr>
        <w:t xml:space="preserve">                 </w:t>
      </w:r>
    </w:p>
    <w:p w:rsidR="00277CFF" w:rsidRDefault="00644A0A">
      <w:pPr>
        <w:pStyle w:val="Textoembloco"/>
        <w:ind w:left="0" w:right="49" w:hanging="567"/>
        <w:jc w:val="both"/>
        <w:rPr>
          <w:b/>
          <w:sz w:val="24"/>
        </w:rPr>
      </w:pPr>
      <w:r>
        <w:rPr>
          <w:b/>
          <w:sz w:val="24"/>
        </w:rPr>
        <w:t>ART. 10</w:t>
      </w:r>
      <w:r w:rsidR="00277CFF">
        <w:rPr>
          <w:b/>
          <w:sz w:val="24"/>
        </w:rPr>
        <w:t xml:space="preserve">º- </w:t>
      </w:r>
      <w:r w:rsidR="00277CFF">
        <w:rPr>
          <w:sz w:val="24"/>
        </w:rPr>
        <w:t>Não haverá o</w:t>
      </w:r>
      <w:r w:rsidR="00556984">
        <w:rPr>
          <w:sz w:val="24"/>
        </w:rPr>
        <w:t xml:space="preserve"> critério de confronto direto quando envolver mais </w:t>
      </w:r>
      <w:r w:rsidR="00277CFF">
        <w:rPr>
          <w:sz w:val="24"/>
        </w:rPr>
        <w:t>de 2 (duas) equipes, parti</w:t>
      </w:r>
      <w:r w:rsidR="00556984">
        <w:rPr>
          <w:sz w:val="24"/>
        </w:rPr>
        <w:t>n</w:t>
      </w:r>
      <w:r w:rsidR="00277CFF">
        <w:rPr>
          <w:sz w:val="24"/>
        </w:rPr>
        <w:t>do logo para o critério posterior.</w:t>
      </w:r>
    </w:p>
    <w:p w:rsidR="00277CFF" w:rsidRDefault="00277CFF">
      <w:pPr>
        <w:pStyle w:val="Textoembloco"/>
        <w:ind w:left="0" w:right="49" w:hanging="567"/>
        <w:jc w:val="both"/>
        <w:rPr>
          <w:b/>
          <w:sz w:val="24"/>
        </w:rPr>
      </w:pPr>
    </w:p>
    <w:p w:rsidR="00AE759F" w:rsidRDefault="00AE759F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>ART. 1</w:t>
      </w:r>
      <w:r w:rsidR="00644A0A">
        <w:rPr>
          <w:b/>
          <w:sz w:val="24"/>
        </w:rPr>
        <w:t>1</w:t>
      </w:r>
      <w:r>
        <w:rPr>
          <w:b/>
          <w:sz w:val="24"/>
        </w:rPr>
        <w:t xml:space="preserve">º - </w:t>
      </w:r>
      <w:r>
        <w:rPr>
          <w:sz w:val="24"/>
        </w:rPr>
        <w:t>As partidas</w:t>
      </w:r>
      <w:r w:rsidR="00C60461">
        <w:rPr>
          <w:sz w:val="24"/>
        </w:rPr>
        <w:t xml:space="preserve"> serão disputadas, no tempo de 40 x </w:t>
      </w:r>
      <w:r w:rsidR="00313E57">
        <w:rPr>
          <w:sz w:val="24"/>
        </w:rPr>
        <w:t>40 minutos, com intervalos de 05</w:t>
      </w:r>
      <w:r>
        <w:rPr>
          <w:sz w:val="24"/>
        </w:rPr>
        <w:t xml:space="preserve"> mi</w:t>
      </w:r>
      <w:r w:rsidR="00C60461">
        <w:rPr>
          <w:sz w:val="24"/>
        </w:rPr>
        <w:t>nutos corridos</w:t>
      </w:r>
      <w:r w:rsidR="00644A0A">
        <w:rPr>
          <w:sz w:val="24"/>
        </w:rPr>
        <w:t xml:space="preserve"> na primeira e segunda fase</w:t>
      </w:r>
      <w:r w:rsidR="00C4000B">
        <w:rPr>
          <w:sz w:val="24"/>
        </w:rPr>
        <w:t xml:space="preserve">, </w:t>
      </w:r>
      <w:r w:rsidR="00644A0A">
        <w:rPr>
          <w:sz w:val="24"/>
        </w:rPr>
        <w:t xml:space="preserve">já na terceira fase e </w:t>
      </w:r>
      <w:r w:rsidR="00C4000B">
        <w:rPr>
          <w:sz w:val="24"/>
        </w:rPr>
        <w:t>nos</w:t>
      </w:r>
      <w:r w:rsidR="00C50A14">
        <w:rPr>
          <w:sz w:val="24"/>
        </w:rPr>
        <w:t xml:space="preserve"> jogos de semi</w:t>
      </w:r>
      <w:r w:rsidR="00C810BF">
        <w:rPr>
          <w:sz w:val="24"/>
        </w:rPr>
        <w:t xml:space="preserve"> </w:t>
      </w:r>
      <w:r w:rsidR="00C50A14">
        <w:rPr>
          <w:sz w:val="24"/>
        </w:rPr>
        <w:t>-</w:t>
      </w:r>
      <w:r w:rsidR="00C810BF">
        <w:rPr>
          <w:sz w:val="24"/>
        </w:rPr>
        <w:t xml:space="preserve"> </w:t>
      </w:r>
      <w:r w:rsidR="00C50A14">
        <w:rPr>
          <w:sz w:val="24"/>
        </w:rPr>
        <w:t xml:space="preserve">final e final o </w:t>
      </w:r>
      <w:r w:rsidR="00C4000B">
        <w:rPr>
          <w:sz w:val="24"/>
        </w:rPr>
        <w:t>tempo será de 45 x 45 minutos</w:t>
      </w:r>
      <w:r w:rsidR="00C50A14">
        <w:rPr>
          <w:sz w:val="24"/>
        </w:rPr>
        <w:t xml:space="preserve"> também com 10 minutos de intervalo</w:t>
      </w:r>
      <w:r>
        <w:rPr>
          <w:sz w:val="24"/>
        </w:rPr>
        <w:t xml:space="preserve">. </w:t>
      </w:r>
    </w:p>
    <w:p w:rsidR="00AE759F" w:rsidRDefault="00AE759F">
      <w:pPr>
        <w:pStyle w:val="Textoembloco"/>
        <w:ind w:left="0" w:right="49" w:hanging="567"/>
        <w:jc w:val="both"/>
        <w:rPr>
          <w:sz w:val="24"/>
        </w:rPr>
      </w:pPr>
    </w:p>
    <w:p w:rsidR="00AE759F" w:rsidRDefault="00AE759F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>ART. 1</w:t>
      </w:r>
      <w:r w:rsidR="00644A0A">
        <w:rPr>
          <w:b/>
          <w:sz w:val="24"/>
        </w:rPr>
        <w:t>2</w:t>
      </w:r>
      <w:r>
        <w:rPr>
          <w:b/>
          <w:sz w:val="24"/>
        </w:rPr>
        <w:t xml:space="preserve">º - </w:t>
      </w:r>
      <w:r>
        <w:rPr>
          <w:sz w:val="24"/>
        </w:rPr>
        <w:t>Somente em relação ao primeiro jogo do período, haverá tolerância de 15 minutos de atraso, a ser cumprido rigorosamente, mesmo com as equipes no vestiário.</w:t>
      </w:r>
    </w:p>
    <w:p w:rsidR="00F650C5" w:rsidRDefault="00F650C5">
      <w:pPr>
        <w:pStyle w:val="Textoembloco"/>
        <w:ind w:left="0" w:right="49" w:hanging="567"/>
        <w:jc w:val="both"/>
        <w:rPr>
          <w:sz w:val="24"/>
        </w:rPr>
      </w:pPr>
    </w:p>
    <w:p w:rsidR="00F650C5" w:rsidRDefault="00F650C5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>ART. 1</w:t>
      </w:r>
      <w:r w:rsidR="00644A0A">
        <w:rPr>
          <w:b/>
          <w:sz w:val="24"/>
        </w:rPr>
        <w:t>3</w:t>
      </w:r>
      <w:r>
        <w:rPr>
          <w:b/>
          <w:sz w:val="24"/>
        </w:rPr>
        <w:t xml:space="preserve">º - </w:t>
      </w:r>
      <w:r w:rsidR="0014189E">
        <w:rPr>
          <w:sz w:val="24"/>
        </w:rPr>
        <w:t>O árbitro poderá determinar a parada técnica se entender necessário.</w:t>
      </w:r>
    </w:p>
    <w:p w:rsidR="00AE759F" w:rsidRDefault="00AE759F">
      <w:pPr>
        <w:pStyle w:val="Textoembloco"/>
        <w:ind w:left="0" w:right="49" w:hanging="567"/>
        <w:jc w:val="both"/>
        <w:rPr>
          <w:sz w:val="24"/>
        </w:rPr>
      </w:pPr>
    </w:p>
    <w:p w:rsidR="00AE759F" w:rsidRDefault="00644A0A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>ART. 14</w:t>
      </w:r>
      <w:r w:rsidR="005A7403">
        <w:rPr>
          <w:b/>
          <w:sz w:val="24"/>
        </w:rPr>
        <w:t>º</w:t>
      </w:r>
      <w:r w:rsidR="00AE759F">
        <w:rPr>
          <w:b/>
          <w:sz w:val="24"/>
        </w:rPr>
        <w:t xml:space="preserve"> </w:t>
      </w:r>
      <w:r w:rsidR="00C60461">
        <w:rPr>
          <w:sz w:val="24"/>
        </w:rPr>
        <w:t>A equipe poderá entrar em c</w:t>
      </w:r>
      <w:r w:rsidR="00F650C5">
        <w:rPr>
          <w:sz w:val="24"/>
        </w:rPr>
        <w:t>a</w:t>
      </w:r>
      <w:r w:rsidR="00C60461">
        <w:rPr>
          <w:sz w:val="24"/>
        </w:rPr>
        <w:t>mpo com número mínimo legal de (07</w:t>
      </w:r>
      <w:r w:rsidR="00AE759F">
        <w:rPr>
          <w:sz w:val="24"/>
        </w:rPr>
        <w:t>) atletas, conforme legislação desportiva vigente.</w:t>
      </w:r>
    </w:p>
    <w:p w:rsidR="00047865" w:rsidRDefault="00047865" w:rsidP="00644A0A">
      <w:pPr>
        <w:pStyle w:val="Textoembloco"/>
        <w:ind w:left="0" w:right="49"/>
        <w:jc w:val="both"/>
        <w:rPr>
          <w:sz w:val="24"/>
        </w:rPr>
      </w:pPr>
    </w:p>
    <w:p w:rsidR="0026584A" w:rsidRDefault="00F650C5" w:rsidP="0026584A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>ART. 1</w:t>
      </w:r>
      <w:r w:rsidR="00644A0A">
        <w:rPr>
          <w:b/>
          <w:sz w:val="24"/>
        </w:rPr>
        <w:t>5</w:t>
      </w:r>
      <w:r w:rsidR="00AE759F" w:rsidRPr="0026584A">
        <w:rPr>
          <w:b/>
          <w:sz w:val="24"/>
        </w:rPr>
        <w:t xml:space="preserve">º </w:t>
      </w:r>
      <w:r w:rsidR="00AE759F">
        <w:rPr>
          <w:b/>
        </w:rPr>
        <w:t xml:space="preserve">- </w:t>
      </w:r>
      <w:r w:rsidR="00AE759F" w:rsidRPr="0026584A">
        <w:rPr>
          <w:sz w:val="24"/>
        </w:rPr>
        <w:t>As equipes participantes não p</w:t>
      </w:r>
      <w:r w:rsidR="0014189E">
        <w:rPr>
          <w:sz w:val="24"/>
        </w:rPr>
        <w:t>oderão inscrever mais de 25</w:t>
      </w:r>
      <w:r w:rsidR="002F3F6C">
        <w:rPr>
          <w:sz w:val="24"/>
        </w:rPr>
        <w:t xml:space="preserve"> (vinte e </w:t>
      </w:r>
      <w:r w:rsidR="0014189E">
        <w:rPr>
          <w:sz w:val="24"/>
        </w:rPr>
        <w:t>cinco</w:t>
      </w:r>
      <w:r w:rsidR="00AE759F" w:rsidRPr="0026584A">
        <w:rPr>
          <w:sz w:val="24"/>
        </w:rPr>
        <w:t>) atletas, nem tão pou</w:t>
      </w:r>
      <w:r w:rsidR="00C60461" w:rsidRPr="0026584A">
        <w:rPr>
          <w:sz w:val="24"/>
        </w:rPr>
        <w:t xml:space="preserve">cas </w:t>
      </w:r>
      <w:r w:rsidR="00644A0A">
        <w:rPr>
          <w:sz w:val="24"/>
        </w:rPr>
        <w:t xml:space="preserve">fazer </w:t>
      </w:r>
      <w:r w:rsidR="00C60461" w:rsidRPr="0026584A">
        <w:rPr>
          <w:sz w:val="24"/>
        </w:rPr>
        <w:t>substituições</w:t>
      </w:r>
      <w:r w:rsidR="00644A0A">
        <w:rPr>
          <w:sz w:val="24"/>
        </w:rPr>
        <w:t xml:space="preserve"> de atletas </w:t>
      </w:r>
      <w:r w:rsidR="00C60461" w:rsidRPr="0026584A">
        <w:rPr>
          <w:sz w:val="24"/>
        </w:rPr>
        <w:t xml:space="preserve">após o </w:t>
      </w:r>
      <w:r w:rsidR="00047865">
        <w:rPr>
          <w:sz w:val="24"/>
        </w:rPr>
        <w:t>último jogo da 1ª fase</w:t>
      </w:r>
      <w:r w:rsidR="00AE759F" w:rsidRPr="0026584A">
        <w:rPr>
          <w:sz w:val="24"/>
        </w:rPr>
        <w:t xml:space="preserve">, poderá </w:t>
      </w:r>
      <w:r w:rsidR="00644A0A">
        <w:rPr>
          <w:sz w:val="24"/>
        </w:rPr>
        <w:t xml:space="preserve">também </w:t>
      </w:r>
      <w:r w:rsidR="00AE759F" w:rsidRPr="0026584A">
        <w:rPr>
          <w:sz w:val="24"/>
        </w:rPr>
        <w:t>haver inscriçõe</w:t>
      </w:r>
      <w:r w:rsidR="0014189E">
        <w:rPr>
          <w:sz w:val="24"/>
        </w:rPr>
        <w:t xml:space="preserve">s de atletas até o </w:t>
      </w:r>
      <w:r w:rsidR="00047865">
        <w:rPr>
          <w:sz w:val="24"/>
        </w:rPr>
        <w:t>último jogo da 1ª fase</w:t>
      </w:r>
      <w:r w:rsidR="00AE759F" w:rsidRPr="0026584A">
        <w:rPr>
          <w:sz w:val="24"/>
        </w:rPr>
        <w:t xml:space="preserve">, após essa data </w:t>
      </w:r>
      <w:r w:rsidR="00F35B11">
        <w:rPr>
          <w:sz w:val="24"/>
        </w:rPr>
        <w:t xml:space="preserve"> </w:t>
      </w:r>
      <w:r w:rsidR="00AE759F" w:rsidRPr="0026584A">
        <w:rPr>
          <w:sz w:val="24"/>
        </w:rPr>
        <w:t xml:space="preserve">não será aceita nenhuma inscrição de atletas </w:t>
      </w:r>
      <w:r w:rsidR="00C60461" w:rsidRPr="0026584A">
        <w:rPr>
          <w:sz w:val="24"/>
        </w:rPr>
        <w:t xml:space="preserve">ou </w:t>
      </w:r>
      <w:r w:rsidR="00AE759F" w:rsidRPr="0026584A">
        <w:rPr>
          <w:sz w:val="24"/>
        </w:rPr>
        <w:t>de dirigentes, nem</w:t>
      </w:r>
      <w:r w:rsidR="0014189E">
        <w:rPr>
          <w:sz w:val="24"/>
        </w:rPr>
        <w:t xml:space="preserve"> mesmo para completar os 25</w:t>
      </w:r>
      <w:r w:rsidR="00C60461" w:rsidRPr="0026584A">
        <w:rPr>
          <w:sz w:val="24"/>
        </w:rPr>
        <w:t xml:space="preserve"> da ficha de inscrição, os atletas que estejam em condições de serem sócios ou estejam em situações irregulares, poderão </w:t>
      </w:r>
      <w:r w:rsidR="00942A03" w:rsidRPr="0026584A">
        <w:rPr>
          <w:sz w:val="24"/>
        </w:rPr>
        <w:t>ser</w:t>
      </w:r>
      <w:r w:rsidR="00C60461" w:rsidRPr="0026584A">
        <w:rPr>
          <w:sz w:val="24"/>
        </w:rPr>
        <w:t xml:space="preserve"> inscritos até a data limite de inscrição apenas para garantirem o direito de jogar as próximas fases, mais não poderão jogar enquanto não acertarem suas situações com a entidade, se os mesmos atuarem em qualquer partida em situação irregular a equipe será punida com a perda de pontos dos jogos que </w:t>
      </w:r>
      <w:r w:rsidR="0026584A">
        <w:rPr>
          <w:sz w:val="24"/>
        </w:rPr>
        <w:t>esses atletas atuaram em situação</w:t>
      </w:r>
      <w:r w:rsidR="00C60461" w:rsidRPr="0026584A">
        <w:rPr>
          <w:sz w:val="24"/>
        </w:rPr>
        <w:t xml:space="preserve"> irregular, sem a necessidade de recurso por parte de qualquer equipe, a comissão terá a autonomia de identificar e punir a equipe infratora nesse artigo.</w:t>
      </w:r>
    </w:p>
    <w:p w:rsidR="00A647D3" w:rsidRDefault="00A647D3" w:rsidP="0026584A">
      <w:pPr>
        <w:pStyle w:val="Textoembloco"/>
        <w:ind w:left="0" w:right="49" w:hanging="567"/>
        <w:jc w:val="both"/>
        <w:rPr>
          <w:sz w:val="24"/>
        </w:rPr>
      </w:pPr>
    </w:p>
    <w:p w:rsidR="00A647D3" w:rsidRDefault="00A647D3" w:rsidP="0026584A">
      <w:pPr>
        <w:pStyle w:val="Textoembloco"/>
        <w:ind w:left="0" w:right="49" w:hanging="567"/>
        <w:jc w:val="both"/>
        <w:rPr>
          <w:sz w:val="24"/>
        </w:rPr>
      </w:pPr>
    </w:p>
    <w:p w:rsidR="0014189E" w:rsidRDefault="00A647D3" w:rsidP="0026584A">
      <w:pPr>
        <w:pStyle w:val="Textoembloco"/>
        <w:ind w:left="0" w:right="49" w:hanging="567"/>
        <w:jc w:val="both"/>
        <w:rPr>
          <w:sz w:val="24"/>
        </w:rPr>
      </w:pPr>
      <w:r w:rsidRPr="00942A03">
        <w:rPr>
          <w:b/>
          <w:sz w:val="24"/>
        </w:rPr>
        <w:t>ART. 1</w:t>
      </w:r>
      <w:r>
        <w:rPr>
          <w:b/>
          <w:sz w:val="24"/>
        </w:rPr>
        <w:t xml:space="preserve">6° </w:t>
      </w:r>
      <w:r>
        <w:rPr>
          <w:sz w:val="24"/>
        </w:rPr>
        <w:t>- As equipes poderão fazerem até 07 (sete) substituições por partida, o atleta substituído não poderá ficar no banco de reservas, devendo ir imediatamente para o vestiário após a substituição, sob pena de punição.</w:t>
      </w:r>
    </w:p>
    <w:p w:rsidR="00A647D3" w:rsidRDefault="00A647D3" w:rsidP="0026584A">
      <w:pPr>
        <w:pStyle w:val="Textoembloco"/>
        <w:ind w:left="0" w:right="49" w:hanging="567"/>
        <w:jc w:val="both"/>
        <w:rPr>
          <w:sz w:val="24"/>
        </w:rPr>
      </w:pPr>
    </w:p>
    <w:p w:rsidR="0014189E" w:rsidRPr="0026584A" w:rsidRDefault="0014189E" w:rsidP="0026584A">
      <w:pPr>
        <w:pStyle w:val="Textoembloco"/>
        <w:ind w:left="0" w:right="49" w:hanging="567"/>
        <w:jc w:val="both"/>
        <w:rPr>
          <w:sz w:val="24"/>
        </w:rPr>
      </w:pPr>
      <w:r w:rsidRPr="00942A03">
        <w:rPr>
          <w:b/>
          <w:sz w:val="24"/>
        </w:rPr>
        <w:t>ART. 1</w:t>
      </w:r>
      <w:r w:rsidR="00A647D3">
        <w:rPr>
          <w:b/>
          <w:sz w:val="24"/>
        </w:rPr>
        <w:t>7</w:t>
      </w:r>
      <w:r w:rsidR="00942A03">
        <w:rPr>
          <w:b/>
          <w:sz w:val="24"/>
        </w:rPr>
        <w:t xml:space="preserve">° </w:t>
      </w:r>
      <w:r>
        <w:rPr>
          <w:sz w:val="24"/>
        </w:rPr>
        <w:t>- As equipes poderão in</w:t>
      </w:r>
      <w:r w:rsidR="00F35B11">
        <w:rPr>
          <w:sz w:val="24"/>
        </w:rPr>
        <w:t>screver até 6 (seis</w:t>
      </w:r>
      <w:r w:rsidR="00390450">
        <w:rPr>
          <w:sz w:val="24"/>
        </w:rPr>
        <w:t>) sócios B. S</w:t>
      </w:r>
      <w:r>
        <w:rPr>
          <w:sz w:val="24"/>
        </w:rPr>
        <w:t>ócios B que vierem a ser</w:t>
      </w:r>
      <w:r w:rsidR="00390450">
        <w:rPr>
          <w:sz w:val="24"/>
        </w:rPr>
        <w:t>em</w:t>
      </w:r>
      <w:r>
        <w:rPr>
          <w:sz w:val="24"/>
        </w:rPr>
        <w:t xml:space="preserve"> sócios A durante o período de inscrição abrem espaço para mais uma inscrição para associado B, sócios A que durante a competição vierem a se tornar sócios B, mantem a condição de A para efeito de competição e mesmo que venham a ser associado na modalidade B eles manterão as condições de A</w:t>
      </w:r>
      <w:r w:rsidR="00390450">
        <w:rPr>
          <w:sz w:val="24"/>
        </w:rPr>
        <w:t>, mas todos os participantes deverão estar com sua situação associativa com a entidade ativa no dia do jogo de sua equipe, não será permitido o atleta jogar em situação irregular de associação e ficar para acertar posteriormente, o que vale para a competição é a condição associativa no dia do jogo</w:t>
      </w:r>
      <w:r>
        <w:rPr>
          <w:sz w:val="24"/>
        </w:rPr>
        <w:t>.</w:t>
      </w:r>
    </w:p>
    <w:p w:rsidR="0026584A" w:rsidRDefault="0026584A" w:rsidP="0026584A">
      <w:pPr>
        <w:pStyle w:val="Textoembloco"/>
        <w:ind w:left="0" w:right="49" w:hanging="567"/>
        <w:jc w:val="both"/>
      </w:pPr>
    </w:p>
    <w:p w:rsidR="0026584A" w:rsidRPr="0026584A" w:rsidRDefault="00F650C5" w:rsidP="0026584A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>ART. 1</w:t>
      </w:r>
      <w:r w:rsidR="00A647D3">
        <w:rPr>
          <w:b/>
          <w:sz w:val="24"/>
        </w:rPr>
        <w:t>8</w:t>
      </w:r>
      <w:r w:rsidR="0026584A" w:rsidRPr="0026584A">
        <w:rPr>
          <w:b/>
          <w:sz w:val="24"/>
        </w:rPr>
        <w:t>º</w:t>
      </w:r>
      <w:r w:rsidR="0026584A">
        <w:rPr>
          <w:b/>
        </w:rPr>
        <w:t xml:space="preserve"> </w:t>
      </w:r>
      <w:r w:rsidR="0026584A" w:rsidRPr="0026584A">
        <w:rPr>
          <w:b/>
          <w:sz w:val="24"/>
        </w:rPr>
        <w:t>-</w:t>
      </w:r>
      <w:r w:rsidR="0026584A" w:rsidRPr="0026584A">
        <w:rPr>
          <w:bCs/>
          <w:sz w:val="24"/>
        </w:rPr>
        <w:t xml:space="preserve"> </w:t>
      </w:r>
      <w:r w:rsidR="0026584A" w:rsidRPr="0026584A">
        <w:rPr>
          <w:sz w:val="24"/>
        </w:rPr>
        <w:t xml:space="preserve">Poderão participar das partidas os atletas que constarem na súmula e estiverem presentes até o </w:t>
      </w:r>
      <w:r w:rsidR="0026584A" w:rsidRPr="0026584A">
        <w:rPr>
          <w:sz w:val="24"/>
          <w:u w:val="single"/>
        </w:rPr>
        <w:t>término</w:t>
      </w:r>
      <w:r w:rsidR="0026584A" w:rsidRPr="0026584A">
        <w:rPr>
          <w:sz w:val="24"/>
        </w:rPr>
        <w:t xml:space="preserve"> do (1) primeiro tempo e que o seu documento com foto esteja na mão do mesário até o </w:t>
      </w:r>
      <w:r w:rsidR="0026584A" w:rsidRPr="0026584A">
        <w:rPr>
          <w:sz w:val="24"/>
          <w:u w:val="single"/>
        </w:rPr>
        <w:t>término</w:t>
      </w:r>
      <w:r w:rsidR="0026584A" w:rsidRPr="0026584A">
        <w:rPr>
          <w:sz w:val="24"/>
        </w:rPr>
        <w:t xml:space="preserve"> do (1) primeiro tempo, depois disso só será aceito a entrada de algum atleta se a equipe não tiver o número máximo de atletas (11) onze, nesse caso somente para completar, excluem-se desse artigo às equipes que começaram os jogos com onze atletas e por algum motivo não mais os tenham. Ex. (expulsão, lesão e etc.)</w:t>
      </w:r>
      <w:r w:rsidR="0026584A">
        <w:rPr>
          <w:sz w:val="24"/>
        </w:rPr>
        <w:t>.</w:t>
      </w:r>
    </w:p>
    <w:p w:rsidR="00AE759F" w:rsidRDefault="00AE759F" w:rsidP="0026584A">
      <w:pPr>
        <w:pStyle w:val="Textoembloco"/>
        <w:ind w:left="0" w:right="49" w:hanging="567"/>
        <w:jc w:val="both"/>
        <w:rPr>
          <w:bCs/>
          <w:sz w:val="24"/>
        </w:rPr>
      </w:pPr>
    </w:p>
    <w:p w:rsidR="00AE759F" w:rsidRDefault="00F650C5">
      <w:pPr>
        <w:pStyle w:val="Textoembloco"/>
        <w:ind w:left="0" w:right="49" w:hanging="567"/>
        <w:jc w:val="both"/>
        <w:rPr>
          <w:b/>
          <w:sz w:val="24"/>
        </w:rPr>
      </w:pPr>
      <w:r>
        <w:rPr>
          <w:b/>
          <w:sz w:val="24"/>
        </w:rPr>
        <w:t xml:space="preserve">ART. </w:t>
      </w:r>
      <w:r w:rsidR="00A647D3">
        <w:rPr>
          <w:b/>
          <w:sz w:val="24"/>
        </w:rPr>
        <w:t>19</w:t>
      </w:r>
      <w:r w:rsidR="005A7403">
        <w:rPr>
          <w:b/>
          <w:sz w:val="24"/>
        </w:rPr>
        <w:t>º</w:t>
      </w:r>
      <w:r w:rsidR="00AE759F">
        <w:rPr>
          <w:b/>
          <w:sz w:val="24"/>
        </w:rPr>
        <w:t>-</w:t>
      </w:r>
      <w:r w:rsidR="00AE759F">
        <w:rPr>
          <w:bCs/>
          <w:sz w:val="24"/>
        </w:rPr>
        <w:t xml:space="preserve"> </w:t>
      </w:r>
      <w:r w:rsidR="00AE759F">
        <w:rPr>
          <w:sz w:val="24"/>
        </w:rPr>
        <w:t>Os atletas e dirigentes que desvirtuarem os objetivos do campeonato poderão sofrer punições no decorrer da competição de acordo com o C.B.J.D. (código brasileiro de justiça desportiva)</w:t>
      </w:r>
      <w:r w:rsidR="0026584A">
        <w:rPr>
          <w:sz w:val="24"/>
        </w:rPr>
        <w:t>.</w:t>
      </w:r>
    </w:p>
    <w:p w:rsidR="000477F5" w:rsidRDefault="000477F5" w:rsidP="00F650C5">
      <w:pPr>
        <w:pStyle w:val="Textoembloco"/>
        <w:ind w:left="0" w:right="49"/>
        <w:jc w:val="both"/>
        <w:rPr>
          <w:b/>
          <w:sz w:val="24"/>
        </w:rPr>
      </w:pPr>
    </w:p>
    <w:p w:rsidR="00AE759F" w:rsidRDefault="005A7403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A647D3">
        <w:rPr>
          <w:b/>
          <w:sz w:val="24"/>
        </w:rPr>
        <w:t>20</w:t>
      </w:r>
      <w:r w:rsidR="00AE759F">
        <w:rPr>
          <w:b/>
          <w:sz w:val="24"/>
        </w:rPr>
        <w:t xml:space="preserve">º - </w:t>
      </w:r>
      <w:r w:rsidR="00AE759F">
        <w:rPr>
          <w:sz w:val="24"/>
        </w:rPr>
        <w:t>Será suspenso automaticamente por uma partida, o atleta que receber cartão vermelho do árbitro, bem como aquele que receber o segundo cartão amarelo, como decidido na reunião de elaboração do regulamento, o cartão vermelho anulará o cartão amarelo recebido na mesma partida para efeito de suspensão do atleta, mais computará para efeito do critério de disciplina da equipe.</w:t>
      </w:r>
    </w:p>
    <w:p w:rsidR="00F35B11" w:rsidRDefault="00F35B11">
      <w:pPr>
        <w:pStyle w:val="Textoembloco"/>
        <w:ind w:left="0" w:right="49" w:hanging="567"/>
        <w:jc w:val="both"/>
        <w:rPr>
          <w:sz w:val="24"/>
        </w:rPr>
      </w:pPr>
    </w:p>
    <w:p w:rsidR="00F35B11" w:rsidRDefault="00F35B11">
      <w:pPr>
        <w:pStyle w:val="Textoembloco"/>
        <w:ind w:left="0" w:right="49" w:hanging="567"/>
        <w:jc w:val="both"/>
        <w:rPr>
          <w:sz w:val="24"/>
        </w:rPr>
      </w:pPr>
      <w:r w:rsidRPr="00942A03">
        <w:rPr>
          <w:b/>
          <w:sz w:val="24"/>
        </w:rPr>
        <w:t xml:space="preserve">ART. </w:t>
      </w:r>
      <w:r w:rsidR="00A647D3">
        <w:rPr>
          <w:b/>
          <w:sz w:val="24"/>
        </w:rPr>
        <w:t>21</w:t>
      </w:r>
      <w:r w:rsidRPr="00942A03">
        <w:rPr>
          <w:b/>
          <w:sz w:val="24"/>
        </w:rPr>
        <w:t>º</w:t>
      </w:r>
      <w:r>
        <w:rPr>
          <w:sz w:val="24"/>
        </w:rPr>
        <w:t xml:space="preserve"> - Na Semi</w:t>
      </w:r>
      <w:r w:rsidR="00110E38">
        <w:rPr>
          <w:sz w:val="24"/>
        </w:rPr>
        <w:t xml:space="preserve"> </w:t>
      </w:r>
      <w:r>
        <w:rPr>
          <w:sz w:val="24"/>
        </w:rPr>
        <w:t>-</w:t>
      </w:r>
      <w:r w:rsidR="00110E38">
        <w:rPr>
          <w:sz w:val="24"/>
        </w:rPr>
        <w:t xml:space="preserve"> </w:t>
      </w:r>
      <w:r>
        <w:rPr>
          <w:sz w:val="24"/>
        </w:rPr>
        <w:t>final os cartões serão zerado, ou seja, todos os atletas que tiverem cartões amarelos nas fases anteriores não estarão mais em suas fichas individuais,</w:t>
      </w:r>
      <w:r w:rsidR="00110E38">
        <w:rPr>
          <w:sz w:val="24"/>
        </w:rPr>
        <w:t xml:space="preserve"> </w:t>
      </w:r>
      <w:r>
        <w:rPr>
          <w:sz w:val="24"/>
        </w:rPr>
        <w:t>não computando apenas para punição de suspensão, mas esses cartões serão computados para os critérios de desempate e para a escolha de equipe mais disciplinada, os atletas que tiverem que cumprir suspensão automática ou que estejam suspenso por algum motivo deverão cump</w:t>
      </w:r>
      <w:r w:rsidR="00110E38">
        <w:rPr>
          <w:sz w:val="24"/>
        </w:rPr>
        <w:t>rir obrigatoriamente sua suspensão.</w:t>
      </w:r>
      <w:r>
        <w:rPr>
          <w:sz w:val="24"/>
        </w:rPr>
        <w:t>s a mesma</w:t>
      </w:r>
    </w:p>
    <w:p w:rsidR="00C4000B" w:rsidRDefault="00C4000B">
      <w:pPr>
        <w:pStyle w:val="Textoembloco"/>
        <w:ind w:left="0" w:right="49" w:hanging="567"/>
        <w:jc w:val="both"/>
        <w:rPr>
          <w:sz w:val="24"/>
        </w:rPr>
      </w:pPr>
    </w:p>
    <w:p w:rsidR="00C4000B" w:rsidRPr="00110E38" w:rsidRDefault="00C4000B">
      <w:pPr>
        <w:pStyle w:val="Textoembloco"/>
        <w:ind w:left="0" w:right="49" w:hanging="567"/>
        <w:jc w:val="both"/>
        <w:rPr>
          <w:b/>
          <w:sz w:val="24"/>
        </w:rPr>
      </w:pPr>
      <w:r w:rsidRPr="00942A03">
        <w:rPr>
          <w:b/>
          <w:sz w:val="24"/>
        </w:rPr>
        <w:t xml:space="preserve">ART. </w:t>
      </w:r>
      <w:r w:rsidR="00644A0A">
        <w:rPr>
          <w:b/>
          <w:sz w:val="24"/>
        </w:rPr>
        <w:t>2</w:t>
      </w:r>
      <w:r w:rsidR="00A647D3">
        <w:rPr>
          <w:b/>
          <w:sz w:val="24"/>
        </w:rPr>
        <w:t>2</w:t>
      </w:r>
      <w:r w:rsidRPr="00942A03">
        <w:rPr>
          <w:b/>
          <w:sz w:val="24"/>
        </w:rPr>
        <w:t>º</w:t>
      </w:r>
      <w:r>
        <w:rPr>
          <w:sz w:val="24"/>
        </w:rPr>
        <w:t xml:space="preserve"> - </w:t>
      </w:r>
      <w:r w:rsidRPr="00110E38">
        <w:rPr>
          <w:b/>
          <w:i/>
          <w:sz w:val="24"/>
          <w:u w:val="single"/>
        </w:rPr>
        <w:t xml:space="preserve">Se houver agressão ao árbitro ou há qualquer membro da organização por parte de integrante da equipe ou por parte de qualquer torcedor a equipe será automaticamente eliminada da competição, pois a mesma é responsável </w:t>
      </w:r>
      <w:r w:rsidR="00942A03" w:rsidRPr="00110E38">
        <w:rPr>
          <w:b/>
          <w:i/>
          <w:sz w:val="24"/>
          <w:u w:val="single"/>
        </w:rPr>
        <w:t>pelos atos</w:t>
      </w:r>
      <w:r w:rsidRPr="00110E38">
        <w:rPr>
          <w:b/>
          <w:i/>
          <w:sz w:val="24"/>
          <w:u w:val="single"/>
        </w:rPr>
        <w:t xml:space="preserve"> praticados por seus atletas, dirigentes e torcedores.</w:t>
      </w:r>
    </w:p>
    <w:p w:rsidR="00AE759F" w:rsidRPr="00110E38" w:rsidRDefault="00AE759F">
      <w:pPr>
        <w:pStyle w:val="Textoembloco"/>
        <w:ind w:left="0" w:right="49" w:hanging="567"/>
        <w:jc w:val="both"/>
        <w:rPr>
          <w:b/>
          <w:sz w:val="24"/>
        </w:rPr>
      </w:pPr>
      <w:r w:rsidRPr="00110E38">
        <w:rPr>
          <w:b/>
          <w:sz w:val="24"/>
        </w:rPr>
        <w:t xml:space="preserve">     </w:t>
      </w:r>
    </w:p>
    <w:p w:rsidR="00AE759F" w:rsidRDefault="00F650C5">
      <w:pPr>
        <w:pStyle w:val="Textoembloco"/>
        <w:ind w:left="0" w:right="49" w:hanging="567"/>
        <w:jc w:val="both"/>
        <w:rPr>
          <w:b/>
          <w:sz w:val="24"/>
        </w:rPr>
      </w:pPr>
      <w:r>
        <w:rPr>
          <w:b/>
          <w:sz w:val="24"/>
        </w:rPr>
        <w:t xml:space="preserve">ART. </w:t>
      </w:r>
      <w:r w:rsidR="00A647D3">
        <w:rPr>
          <w:b/>
          <w:sz w:val="24"/>
        </w:rPr>
        <w:t>23</w:t>
      </w:r>
      <w:r w:rsidR="00AE759F">
        <w:rPr>
          <w:b/>
          <w:sz w:val="24"/>
        </w:rPr>
        <w:t xml:space="preserve">º - </w:t>
      </w:r>
      <w:r w:rsidR="00AE759F">
        <w:rPr>
          <w:sz w:val="24"/>
        </w:rPr>
        <w:t>To</w:t>
      </w:r>
      <w:r w:rsidR="00C60461">
        <w:rPr>
          <w:sz w:val="24"/>
        </w:rPr>
        <w:t>dos os jogos serão realizados no campo</w:t>
      </w:r>
      <w:r w:rsidR="00AE759F">
        <w:rPr>
          <w:sz w:val="24"/>
        </w:rPr>
        <w:t xml:space="preserve"> da sede de campo do Sindicato dos Metalúrgicos.</w:t>
      </w:r>
    </w:p>
    <w:p w:rsidR="00AE759F" w:rsidRDefault="00AE759F">
      <w:pPr>
        <w:pStyle w:val="Textoembloco"/>
        <w:ind w:left="0" w:right="49" w:hanging="567"/>
        <w:jc w:val="both"/>
        <w:rPr>
          <w:b/>
          <w:sz w:val="24"/>
        </w:rPr>
      </w:pPr>
    </w:p>
    <w:p w:rsidR="00AE759F" w:rsidRDefault="00F650C5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A647D3">
        <w:rPr>
          <w:b/>
          <w:sz w:val="24"/>
        </w:rPr>
        <w:t>24</w:t>
      </w:r>
      <w:r w:rsidR="005A7403">
        <w:rPr>
          <w:b/>
          <w:sz w:val="24"/>
        </w:rPr>
        <w:t>º</w:t>
      </w:r>
      <w:r w:rsidR="00AE759F">
        <w:rPr>
          <w:b/>
          <w:sz w:val="24"/>
        </w:rPr>
        <w:t xml:space="preserve">- </w:t>
      </w:r>
      <w:r w:rsidR="00AE759F">
        <w:rPr>
          <w:sz w:val="24"/>
        </w:rPr>
        <w:t xml:space="preserve">Será automaticamente eliminada do campeonato a equipe que der causa ao W.O, ou que por qualquer motivo não cumprir 2/3 da partida, ou seja, o não cumprimento do jogo até o </w:t>
      </w:r>
      <w:r w:rsidR="00BF442F">
        <w:rPr>
          <w:sz w:val="24"/>
        </w:rPr>
        <w:t>14</w:t>
      </w:r>
      <w:r w:rsidR="00AE759F">
        <w:rPr>
          <w:sz w:val="24"/>
        </w:rPr>
        <w:t>º (</w:t>
      </w:r>
      <w:r w:rsidR="00BF442F">
        <w:rPr>
          <w:sz w:val="24"/>
        </w:rPr>
        <w:t>décimo quarto</w:t>
      </w:r>
      <w:r w:rsidR="00390450">
        <w:rPr>
          <w:sz w:val="24"/>
        </w:rPr>
        <w:t>) minuto do segundo tempo, poderá ocorrer por caso fortuito ou força maior que será avaliado pela comissão de esporte o W.O admin</w:t>
      </w:r>
      <w:r w:rsidR="00216B43">
        <w:rPr>
          <w:sz w:val="24"/>
        </w:rPr>
        <w:t>i</w:t>
      </w:r>
      <w:r w:rsidR="00390450">
        <w:rPr>
          <w:sz w:val="24"/>
        </w:rPr>
        <w:t xml:space="preserve">strativo, mas sempre será analisado com base nos fatos e nunca será mantido derrota para a equipe que deu causa ao W.O com placar inferior a 5 x 0 (cinco a zero). </w:t>
      </w:r>
    </w:p>
    <w:p w:rsidR="00942A03" w:rsidRDefault="00942A03" w:rsidP="00390450">
      <w:pPr>
        <w:pStyle w:val="Textoembloco"/>
        <w:ind w:left="0" w:right="49"/>
        <w:jc w:val="both"/>
        <w:rPr>
          <w:b/>
          <w:sz w:val="24"/>
        </w:rPr>
      </w:pPr>
    </w:p>
    <w:p w:rsidR="00AE759F" w:rsidRDefault="00F650C5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>ART. 2</w:t>
      </w:r>
      <w:r w:rsidR="00A647D3">
        <w:rPr>
          <w:b/>
          <w:sz w:val="24"/>
        </w:rPr>
        <w:t>5</w:t>
      </w:r>
      <w:r w:rsidR="00AE759F">
        <w:rPr>
          <w:b/>
          <w:sz w:val="24"/>
        </w:rPr>
        <w:t xml:space="preserve">º - </w:t>
      </w:r>
      <w:r w:rsidR="00AE759F">
        <w:rPr>
          <w:sz w:val="24"/>
        </w:rPr>
        <w:t>Os times que jogaram com times eliminados por W.O, ficam sem efeitos os resultados, mais mantendo a vitória por 1 x 0, não alterando o gol para serem computados pela artilharia.</w:t>
      </w:r>
    </w:p>
    <w:p w:rsidR="00C4000B" w:rsidRDefault="00C4000B">
      <w:pPr>
        <w:pStyle w:val="Textoembloco"/>
        <w:ind w:left="0" w:right="49" w:hanging="567"/>
        <w:jc w:val="both"/>
        <w:rPr>
          <w:sz w:val="24"/>
        </w:rPr>
      </w:pPr>
    </w:p>
    <w:p w:rsidR="00C4000B" w:rsidRDefault="00C4000B">
      <w:pPr>
        <w:pStyle w:val="Textoembloco"/>
        <w:ind w:left="0" w:right="49" w:hanging="567"/>
        <w:jc w:val="both"/>
        <w:rPr>
          <w:sz w:val="24"/>
        </w:rPr>
      </w:pPr>
      <w:r w:rsidRPr="00942A03">
        <w:rPr>
          <w:b/>
          <w:sz w:val="24"/>
        </w:rPr>
        <w:t xml:space="preserve">ART. </w:t>
      </w:r>
      <w:r w:rsidR="00644A0A">
        <w:rPr>
          <w:b/>
          <w:sz w:val="24"/>
        </w:rPr>
        <w:t>2</w:t>
      </w:r>
      <w:r w:rsidR="00A647D3">
        <w:rPr>
          <w:b/>
          <w:sz w:val="24"/>
        </w:rPr>
        <w:t>6</w:t>
      </w:r>
      <w:r w:rsidR="005A7403">
        <w:rPr>
          <w:b/>
          <w:sz w:val="24"/>
        </w:rPr>
        <w:t xml:space="preserve">º </w:t>
      </w:r>
      <w:r>
        <w:rPr>
          <w:sz w:val="24"/>
        </w:rPr>
        <w:t>Poderá a COMISSÃO DE ESPORTES decretar o W.O. administrativo após reunião geral da comissão, conforme discutido no conselho arbitral com as equipes.</w:t>
      </w:r>
    </w:p>
    <w:p w:rsidR="00AE759F" w:rsidRDefault="00AE759F">
      <w:pPr>
        <w:pStyle w:val="Textoembloco"/>
        <w:ind w:left="0" w:right="49" w:hanging="567"/>
        <w:jc w:val="both"/>
        <w:rPr>
          <w:sz w:val="24"/>
        </w:rPr>
      </w:pPr>
    </w:p>
    <w:p w:rsidR="00AE759F" w:rsidRDefault="00F650C5">
      <w:pPr>
        <w:pStyle w:val="Textoembloco"/>
        <w:ind w:left="0" w:right="49" w:hanging="567"/>
        <w:jc w:val="both"/>
        <w:rPr>
          <w:sz w:val="24"/>
        </w:rPr>
      </w:pPr>
      <w:r>
        <w:rPr>
          <w:b/>
          <w:bCs/>
          <w:sz w:val="24"/>
        </w:rPr>
        <w:t>ART. 2</w:t>
      </w:r>
      <w:r w:rsidR="00A647D3">
        <w:rPr>
          <w:b/>
          <w:bCs/>
          <w:sz w:val="24"/>
        </w:rPr>
        <w:t>7</w:t>
      </w:r>
      <w:r w:rsidR="00AE759F">
        <w:rPr>
          <w:b/>
          <w:bCs/>
          <w:sz w:val="24"/>
        </w:rPr>
        <w:t>º</w:t>
      </w:r>
      <w:r w:rsidR="00AE759F">
        <w:rPr>
          <w:sz w:val="24"/>
        </w:rPr>
        <w:t xml:space="preserve"> - No critério de desempate as equipes que jogar</w:t>
      </w:r>
      <w:r w:rsidR="00110E38">
        <w:rPr>
          <w:sz w:val="24"/>
        </w:rPr>
        <w:t>am com equipes eliminadas por W</w:t>
      </w:r>
      <w:r w:rsidR="00AE759F">
        <w:rPr>
          <w:sz w:val="24"/>
        </w:rPr>
        <w:t>Os., o W.O. será desconsiderado para a média de gols e cartões, os jogos ficam</w:t>
      </w:r>
      <w:r w:rsidR="0026584A">
        <w:rPr>
          <w:sz w:val="24"/>
        </w:rPr>
        <w:t xml:space="preserve"> como se não tivessem ocorridos, </w:t>
      </w:r>
      <w:r w:rsidR="0026584A" w:rsidRPr="0026584A">
        <w:rPr>
          <w:sz w:val="24"/>
        </w:rPr>
        <w:t>somente será levada em consideração, a infração por ato de indisciplina “agressão verbal e física”, ocorrido nessas partidas e capitulado no C.B.J.D.</w:t>
      </w:r>
    </w:p>
    <w:p w:rsidR="00AE759F" w:rsidRDefault="00AE759F">
      <w:pPr>
        <w:pStyle w:val="Textoembloco"/>
        <w:ind w:left="0" w:right="49" w:hanging="567"/>
        <w:jc w:val="both"/>
        <w:rPr>
          <w:sz w:val="24"/>
        </w:rPr>
      </w:pPr>
      <w:r>
        <w:rPr>
          <w:sz w:val="24"/>
        </w:rPr>
        <w:t xml:space="preserve"> </w:t>
      </w:r>
    </w:p>
    <w:p w:rsidR="00AE759F" w:rsidRDefault="00F650C5">
      <w:pPr>
        <w:pStyle w:val="Textoembloco"/>
        <w:ind w:left="0" w:right="49" w:hanging="567"/>
        <w:jc w:val="both"/>
        <w:rPr>
          <w:sz w:val="24"/>
        </w:rPr>
      </w:pPr>
      <w:r>
        <w:rPr>
          <w:b/>
          <w:bCs/>
          <w:sz w:val="24"/>
        </w:rPr>
        <w:t>ART. 2</w:t>
      </w:r>
      <w:r w:rsidR="00A647D3">
        <w:rPr>
          <w:b/>
          <w:bCs/>
          <w:sz w:val="24"/>
        </w:rPr>
        <w:t>8</w:t>
      </w:r>
      <w:r w:rsidR="00AE759F">
        <w:rPr>
          <w:b/>
          <w:bCs/>
          <w:sz w:val="24"/>
        </w:rPr>
        <w:t>º</w:t>
      </w:r>
      <w:r w:rsidR="00AE759F">
        <w:rPr>
          <w:sz w:val="24"/>
        </w:rPr>
        <w:t xml:space="preserve"> - As equipes serão obrigadas a comparecerem uniformizadas para os jogos, a entidade não os fornecerá, exceto coletes, quando houver necessidade de diferenciação das camisas</w:t>
      </w:r>
      <w:r w:rsidR="00390450">
        <w:rPr>
          <w:sz w:val="24"/>
        </w:rPr>
        <w:t xml:space="preserve"> e se requisitado pelo árbitr</w:t>
      </w:r>
      <w:r w:rsidR="005A7403">
        <w:rPr>
          <w:sz w:val="24"/>
        </w:rPr>
        <w:t>o</w:t>
      </w:r>
      <w:r w:rsidR="00390450">
        <w:rPr>
          <w:sz w:val="24"/>
        </w:rPr>
        <w:t xml:space="preserve">. É </w:t>
      </w:r>
      <w:r w:rsidR="00AE759F">
        <w:rPr>
          <w:sz w:val="24"/>
        </w:rPr>
        <w:t>obrigató</w:t>
      </w:r>
      <w:r w:rsidR="002F3F6C">
        <w:rPr>
          <w:sz w:val="24"/>
        </w:rPr>
        <w:t>rio o uso de caneleiras e calçado apropriado para a prática de futebol</w:t>
      </w:r>
      <w:r w:rsidR="00AE759F">
        <w:rPr>
          <w:sz w:val="24"/>
        </w:rPr>
        <w:t xml:space="preserve">.  </w:t>
      </w:r>
    </w:p>
    <w:p w:rsidR="00AE759F" w:rsidRDefault="00AE759F">
      <w:pPr>
        <w:pStyle w:val="Textoembloco"/>
        <w:ind w:left="0" w:right="49" w:hanging="567"/>
        <w:jc w:val="both"/>
        <w:rPr>
          <w:b/>
          <w:sz w:val="24"/>
        </w:rPr>
      </w:pPr>
    </w:p>
    <w:p w:rsidR="00AE759F" w:rsidRDefault="00F650C5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>ART. 2</w:t>
      </w:r>
      <w:r w:rsidR="00A647D3">
        <w:rPr>
          <w:b/>
          <w:sz w:val="24"/>
        </w:rPr>
        <w:t>9</w:t>
      </w:r>
      <w:r w:rsidR="00AE759F">
        <w:rPr>
          <w:b/>
          <w:sz w:val="24"/>
        </w:rPr>
        <w:t xml:space="preserve">º - </w:t>
      </w:r>
      <w:r w:rsidR="00AE759F">
        <w:rPr>
          <w:sz w:val="24"/>
        </w:rPr>
        <w:t>A apresentação do cartão de associado</w:t>
      </w:r>
      <w:r w:rsidR="00390450">
        <w:rPr>
          <w:sz w:val="24"/>
        </w:rPr>
        <w:t xml:space="preserve"> é obrigatória</w:t>
      </w:r>
      <w:r w:rsidR="00AE759F">
        <w:rPr>
          <w:sz w:val="24"/>
        </w:rPr>
        <w:t xml:space="preserve"> para preencher a súmula</w:t>
      </w:r>
      <w:r w:rsidR="00390450">
        <w:rPr>
          <w:sz w:val="24"/>
        </w:rPr>
        <w:t>, caso o cartão associativo não tenha foto será também exigido</w:t>
      </w:r>
      <w:r w:rsidR="00277CFF">
        <w:rPr>
          <w:sz w:val="24"/>
        </w:rPr>
        <w:t xml:space="preserve"> obrigatoriamente</w:t>
      </w:r>
      <w:r w:rsidR="00BF442F" w:rsidRPr="00BF442F">
        <w:rPr>
          <w:b/>
          <w:sz w:val="24"/>
        </w:rPr>
        <w:t xml:space="preserve"> UM DOCUME</w:t>
      </w:r>
      <w:r w:rsidR="00BF442F">
        <w:rPr>
          <w:b/>
          <w:sz w:val="24"/>
        </w:rPr>
        <w:t>N</w:t>
      </w:r>
      <w:r w:rsidR="00BF442F" w:rsidRPr="00BF442F">
        <w:rPr>
          <w:b/>
          <w:sz w:val="24"/>
        </w:rPr>
        <w:t>TO COM FOTO</w:t>
      </w:r>
      <w:r w:rsidR="000477F5">
        <w:rPr>
          <w:b/>
          <w:sz w:val="24"/>
        </w:rPr>
        <w:t>,</w:t>
      </w:r>
      <w:r w:rsidR="00BF442F" w:rsidRPr="00BF442F">
        <w:rPr>
          <w:b/>
          <w:sz w:val="24"/>
        </w:rPr>
        <w:t xml:space="preserve"> RG ou CNH</w:t>
      </w:r>
      <w:r w:rsidR="00AE759F">
        <w:rPr>
          <w:sz w:val="24"/>
        </w:rPr>
        <w:t>, deverá ser entregue no máximo 15 minutos antes da realização da partida, no caso do não cumprimento, poderá ser rejeitadas pelo representante. Na falta do cartão, só será aceito o RG, mediante o hollerith com comprovação atual.</w:t>
      </w:r>
    </w:p>
    <w:p w:rsidR="00AE759F" w:rsidRDefault="00AE759F">
      <w:pPr>
        <w:pStyle w:val="Textoembloco"/>
        <w:ind w:left="0" w:right="49" w:hanging="567"/>
        <w:jc w:val="both"/>
        <w:rPr>
          <w:sz w:val="24"/>
        </w:rPr>
      </w:pPr>
    </w:p>
    <w:p w:rsidR="00AE759F" w:rsidRDefault="00A647D3">
      <w:pPr>
        <w:pStyle w:val="Textoembloco"/>
        <w:ind w:left="0" w:right="49" w:hanging="567"/>
        <w:jc w:val="both"/>
        <w:rPr>
          <w:b/>
          <w:sz w:val="24"/>
        </w:rPr>
      </w:pPr>
      <w:r>
        <w:rPr>
          <w:b/>
          <w:sz w:val="24"/>
        </w:rPr>
        <w:t>ART. 30</w:t>
      </w:r>
      <w:r w:rsidR="00AE759F">
        <w:rPr>
          <w:b/>
          <w:sz w:val="24"/>
        </w:rPr>
        <w:t>º -</w:t>
      </w:r>
      <w:r w:rsidR="00AE759F">
        <w:rPr>
          <w:sz w:val="24"/>
        </w:rPr>
        <w:t xml:space="preserve"> Os cartões das equipes </w:t>
      </w:r>
      <w:r w:rsidR="00BF442F">
        <w:rPr>
          <w:sz w:val="24"/>
        </w:rPr>
        <w:t xml:space="preserve">e o documento com foto, </w:t>
      </w:r>
      <w:r w:rsidR="00AE759F">
        <w:rPr>
          <w:sz w:val="24"/>
        </w:rPr>
        <w:t>ficarão em poder do representante até o término da partida, em virtude de qualquer irregularidade, será punido de acordo com a infração cometida</w:t>
      </w:r>
      <w:r w:rsidR="000477F5">
        <w:rPr>
          <w:sz w:val="24"/>
        </w:rPr>
        <w:t>, no iní</w:t>
      </w:r>
      <w:r w:rsidR="00BF442F">
        <w:rPr>
          <w:sz w:val="24"/>
        </w:rPr>
        <w:t xml:space="preserve">cio de cada partida o representante fará a chamada dos atletas pelos documentos para conferência, </w:t>
      </w:r>
      <w:r w:rsidR="00BF442F" w:rsidRPr="000477F5">
        <w:rPr>
          <w:b/>
          <w:i/>
          <w:sz w:val="24"/>
        </w:rPr>
        <w:t>o atleta que n</w:t>
      </w:r>
      <w:r w:rsidR="00FB6D8F" w:rsidRPr="000477F5">
        <w:rPr>
          <w:b/>
          <w:i/>
          <w:sz w:val="24"/>
        </w:rPr>
        <w:t>ão apresentar</w:t>
      </w:r>
      <w:r w:rsidR="00BF442F" w:rsidRPr="000477F5">
        <w:rPr>
          <w:b/>
          <w:i/>
          <w:sz w:val="24"/>
        </w:rPr>
        <w:t xml:space="preserve"> documento com</w:t>
      </w:r>
      <w:r w:rsidR="00FB6D8F" w:rsidRPr="000477F5">
        <w:rPr>
          <w:b/>
          <w:i/>
          <w:sz w:val="24"/>
        </w:rPr>
        <w:t xml:space="preserve"> foto ficará proibido de atuar na partida</w:t>
      </w:r>
      <w:r w:rsidR="00AE759F" w:rsidRPr="000477F5">
        <w:rPr>
          <w:b/>
          <w:sz w:val="24"/>
        </w:rPr>
        <w:t>.</w:t>
      </w:r>
    </w:p>
    <w:p w:rsidR="00AE759F" w:rsidRDefault="00AE759F">
      <w:pPr>
        <w:pStyle w:val="Textoembloco"/>
        <w:ind w:left="0" w:right="49" w:hanging="567"/>
        <w:jc w:val="both"/>
        <w:rPr>
          <w:b/>
          <w:sz w:val="24"/>
        </w:rPr>
      </w:pPr>
    </w:p>
    <w:p w:rsidR="00AE759F" w:rsidRDefault="00A647D3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>ART. 31</w:t>
      </w:r>
      <w:r w:rsidR="00AE759F">
        <w:rPr>
          <w:b/>
          <w:sz w:val="24"/>
        </w:rPr>
        <w:t xml:space="preserve">º - </w:t>
      </w:r>
      <w:r w:rsidR="00AE759F">
        <w:rPr>
          <w:sz w:val="24"/>
        </w:rPr>
        <w:t>No decorrer do campeonato, se o atleta for demitido, ficará a critério do responsável da equipe, a permanência ou não do mesmo até o final do campeonato, ou durante a permanência da equipe na competição.</w:t>
      </w:r>
    </w:p>
    <w:p w:rsidR="00AE759F" w:rsidRDefault="00AE759F">
      <w:pPr>
        <w:pStyle w:val="Textoembloco"/>
        <w:ind w:left="0" w:right="49" w:hanging="567"/>
        <w:jc w:val="both"/>
        <w:rPr>
          <w:b/>
          <w:sz w:val="24"/>
        </w:rPr>
      </w:pPr>
    </w:p>
    <w:p w:rsidR="00AE759F" w:rsidRDefault="00F650C5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A647D3">
        <w:rPr>
          <w:b/>
          <w:sz w:val="24"/>
        </w:rPr>
        <w:t>32</w:t>
      </w:r>
      <w:r w:rsidR="00AE759F">
        <w:rPr>
          <w:b/>
          <w:sz w:val="24"/>
        </w:rPr>
        <w:t xml:space="preserve">º - </w:t>
      </w:r>
      <w:r w:rsidR="00AE759F">
        <w:rPr>
          <w:sz w:val="24"/>
        </w:rPr>
        <w:t xml:space="preserve">Para os atletas punidos no decorrer da competição, não será permitido sua substituição, </w:t>
      </w:r>
      <w:r w:rsidR="00FB5FE5">
        <w:rPr>
          <w:sz w:val="24"/>
        </w:rPr>
        <w:t>nesse caso a equipe que tiver 23</w:t>
      </w:r>
      <w:r w:rsidR="00AE759F">
        <w:rPr>
          <w:sz w:val="24"/>
        </w:rPr>
        <w:t xml:space="preserve"> </w:t>
      </w:r>
      <w:r w:rsidR="00FB5FE5">
        <w:rPr>
          <w:sz w:val="24"/>
        </w:rPr>
        <w:t>atletas inscritos ficarão com 22</w:t>
      </w:r>
      <w:r w:rsidR="00AE759F">
        <w:rPr>
          <w:sz w:val="24"/>
        </w:rPr>
        <w:t xml:space="preserve"> atletas em condições de jogos e assim sucessivamente</w:t>
      </w:r>
      <w:r w:rsidR="00FB5FE5">
        <w:rPr>
          <w:sz w:val="24"/>
        </w:rPr>
        <w:t>, não poderá ser inscrito outro atleta nem mesmo se o período da inscrição não estiver encerrado</w:t>
      </w:r>
      <w:r w:rsidR="00AE759F">
        <w:rPr>
          <w:sz w:val="24"/>
        </w:rPr>
        <w:t>.</w:t>
      </w:r>
    </w:p>
    <w:p w:rsidR="00AE759F" w:rsidRDefault="00AE759F">
      <w:pPr>
        <w:pStyle w:val="Textoembloco"/>
        <w:ind w:left="0" w:right="49" w:hanging="567"/>
        <w:jc w:val="both"/>
        <w:rPr>
          <w:sz w:val="24"/>
        </w:rPr>
      </w:pPr>
    </w:p>
    <w:p w:rsidR="00AE759F" w:rsidRDefault="00AE759F">
      <w:pPr>
        <w:pStyle w:val="Textoembloco"/>
        <w:ind w:left="0" w:right="49" w:hanging="567"/>
        <w:jc w:val="both"/>
        <w:rPr>
          <w:sz w:val="24"/>
        </w:rPr>
      </w:pPr>
      <w:r>
        <w:rPr>
          <w:sz w:val="24"/>
        </w:rPr>
        <w:t xml:space="preserve"> </w:t>
      </w:r>
      <w:r w:rsidR="00F650C5">
        <w:rPr>
          <w:b/>
          <w:sz w:val="24"/>
        </w:rPr>
        <w:t xml:space="preserve">ART. </w:t>
      </w:r>
      <w:r w:rsidR="00A647D3">
        <w:rPr>
          <w:b/>
          <w:sz w:val="24"/>
        </w:rPr>
        <w:t>33</w:t>
      </w:r>
      <w:r>
        <w:rPr>
          <w:b/>
          <w:sz w:val="24"/>
        </w:rPr>
        <w:t xml:space="preserve">º - </w:t>
      </w:r>
      <w:r w:rsidR="00FB5FE5">
        <w:rPr>
          <w:sz w:val="24"/>
        </w:rPr>
        <w:t>Todos os participantes do</w:t>
      </w:r>
      <w:r>
        <w:rPr>
          <w:sz w:val="24"/>
        </w:rPr>
        <w:t xml:space="preserve"> </w:t>
      </w:r>
      <w:r w:rsidR="00047865">
        <w:rPr>
          <w:b/>
          <w:sz w:val="24"/>
        </w:rPr>
        <w:t>CAMPEONATO DOS</w:t>
      </w:r>
      <w:r w:rsidR="00047865">
        <w:rPr>
          <w:sz w:val="24"/>
        </w:rPr>
        <w:t xml:space="preserve"> </w:t>
      </w:r>
      <w:r w:rsidR="00047865">
        <w:rPr>
          <w:b/>
          <w:sz w:val="24"/>
        </w:rPr>
        <w:t xml:space="preserve">METALÚRGICOS DE FUTEBOL </w:t>
      </w:r>
      <w:r w:rsidR="00047865" w:rsidRPr="0068616E">
        <w:rPr>
          <w:b/>
          <w:sz w:val="24"/>
          <w:u w:val="single"/>
        </w:rPr>
        <w:t>CATEGORIA PRINCIPAL 20</w:t>
      </w:r>
      <w:r w:rsidR="00047865">
        <w:rPr>
          <w:b/>
          <w:sz w:val="24"/>
          <w:u w:val="single"/>
        </w:rPr>
        <w:t>1</w:t>
      </w:r>
      <w:r w:rsidR="0044112E">
        <w:rPr>
          <w:b/>
          <w:sz w:val="24"/>
          <w:u w:val="single"/>
        </w:rPr>
        <w:t>7</w:t>
      </w:r>
      <w:r w:rsidR="00047865">
        <w:rPr>
          <w:b/>
          <w:sz w:val="24"/>
        </w:rPr>
        <w:t xml:space="preserve">, </w:t>
      </w:r>
      <w:r w:rsidR="00FB5FE5">
        <w:rPr>
          <w:sz w:val="24"/>
        </w:rPr>
        <w:t>de</w:t>
      </w:r>
      <w:r>
        <w:rPr>
          <w:sz w:val="24"/>
        </w:rPr>
        <w:t xml:space="preserve">verão ser sócios da entidade, </w:t>
      </w:r>
      <w:r w:rsidR="00216B43">
        <w:rPr>
          <w:sz w:val="24"/>
        </w:rPr>
        <w:t>ou se enquadr</w:t>
      </w:r>
      <w:r w:rsidR="0044112E">
        <w:rPr>
          <w:sz w:val="24"/>
        </w:rPr>
        <w:t>arem no art. 16</w:t>
      </w:r>
      <w:r w:rsidR="00FB5FE5">
        <w:rPr>
          <w:sz w:val="24"/>
        </w:rPr>
        <w:t xml:space="preserve"> desse regulamento, </w:t>
      </w:r>
      <w:r>
        <w:rPr>
          <w:sz w:val="24"/>
        </w:rPr>
        <w:t>incluem-se nesse artigo atletas, técnicos e auxiliares.</w:t>
      </w:r>
    </w:p>
    <w:p w:rsidR="00AE759F" w:rsidRDefault="00AE759F">
      <w:pPr>
        <w:pStyle w:val="Textoembloco"/>
        <w:ind w:left="0" w:right="49" w:hanging="567"/>
        <w:jc w:val="both"/>
        <w:rPr>
          <w:b/>
          <w:sz w:val="24"/>
        </w:rPr>
      </w:pPr>
    </w:p>
    <w:p w:rsidR="00AE759F" w:rsidRDefault="00F650C5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A647D3">
        <w:rPr>
          <w:b/>
          <w:sz w:val="24"/>
        </w:rPr>
        <w:t>34</w:t>
      </w:r>
      <w:r w:rsidR="00AE759F">
        <w:rPr>
          <w:b/>
          <w:sz w:val="24"/>
        </w:rPr>
        <w:t xml:space="preserve">º - </w:t>
      </w:r>
      <w:r w:rsidR="00AE759F">
        <w:rPr>
          <w:sz w:val="24"/>
        </w:rPr>
        <w:t>Os atletas suspensos no decorrer da competição não poderão ficar no banco de reservas, nem como técnicos nem como</w:t>
      </w:r>
      <w:r w:rsidR="00FB5FE5">
        <w:rPr>
          <w:sz w:val="24"/>
        </w:rPr>
        <w:t xml:space="preserve"> representantes de suas equipes</w:t>
      </w:r>
      <w:r w:rsidR="00AE759F">
        <w:rPr>
          <w:sz w:val="24"/>
        </w:rPr>
        <w:t xml:space="preserve"> enquanto durarem suas punições, nesse artigo inclui-se os suspensos por cartões.</w:t>
      </w:r>
    </w:p>
    <w:p w:rsidR="000477F5" w:rsidRDefault="000477F5" w:rsidP="00277CFF">
      <w:pPr>
        <w:pStyle w:val="Textoembloco"/>
        <w:ind w:left="0" w:right="49"/>
        <w:jc w:val="both"/>
      </w:pPr>
    </w:p>
    <w:p w:rsidR="0026584A" w:rsidRPr="000477F5" w:rsidRDefault="00F650C5" w:rsidP="000477F5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>ART. 3</w:t>
      </w:r>
      <w:r w:rsidR="00A647D3">
        <w:rPr>
          <w:b/>
          <w:sz w:val="24"/>
        </w:rPr>
        <w:t>5</w:t>
      </w:r>
      <w:r w:rsidR="000477F5" w:rsidRPr="000477F5">
        <w:rPr>
          <w:b/>
          <w:sz w:val="24"/>
        </w:rPr>
        <w:t>º</w:t>
      </w:r>
      <w:r w:rsidR="000477F5">
        <w:rPr>
          <w:b/>
        </w:rPr>
        <w:t xml:space="preserve"> - </w:t>
      </w:r>
      <w:r w:rsidR="00277CFF">
        <w:rPr>
          <w:bCs/>
          <w:sz w:val="24"/>
        </w:rPr>
        <w:t>A</w:t>
      </w:r>
      <w:r w:rsidR="000477F5">
        <w:rPr>
          <w:bCs/>
          <w:sz w:val="24"/>
        </w:rPr>
        <w:t xml:space="preserve">s </w:t>
      </w:r>
      <w:r w:rsidR="00277CFF">
        <w:rPr>
          <w:bCs/>
          <w:sz w:val="24"/>
        </w:rPr>
        <w:t xml:space="preserve">equipes serão responsáveis pela situação associativa dos </w:t>
      </w:r>
      <w:r w:rsidR="000477F5">
        <w:rPr>
          <w:bCs/>
          <w:sz w:val="24"/>
        </w:rPr>
        <w:t>atletas inscritos no dia</w:t>
      </w:r>
      <w:r w:rsidR="000477F5" w:rsidRPr="000477F5">
        <w:rPr>
          <w:bCs/>
          <w:sz w:val="24"/>
        </w:rPr>
        <w:t xml:space="preserve"> da partida</w:t>
      </w:r>
      <w:r w:rsidR="000477F5">
        <w:rPr>
          <w:bCs/>
          <w:sz w:val="24"/>
        </w:rPr>
        <w:t xml:space="preserve">, </w:t>
      </w:r>
      <w:r w:rsidR="00277CFF">
        <w:rPr>
          <w:bCs/>
          <w:sz w:val="24"/>
        </w:rPr>
        <w:t>se o mesmo atuar em situação irregular a equipe será punida.</w:t>
      </w:r>
    </w:p>
    <w:p w:rsidR="0026584A" w:rsidRDefault="0026584A">
      <w:pPr>
        <w:pStyle w:val="Textoembloco"/>
        <w:ind w:left="0" w:right="49" w:hanging="567"/>
        <w:jc w:val="both"/>
        <w:rPr>
          <w:sz w:val="24"/>
        </w:rPr>
      </w:pPr>
    </w:p>
    <w:p w:rsidR="00AE759F" w:rsidRDefault="00F650C5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>ART. 3</w:t>
      </w:r>
      <w:r w:rsidR="00A647D3">
        <w:rPr>
          <w:b/>
          <w:sz w:val="24"/>
        </w:rPr>
        <w:t>6</w:t>
      </w:r>
      <w:r w:rsidR="00AE759F">
        <w:rPr>
          <w:b/>
          <w:sz w:val="24"/>
        </w:rPr>
        <w:t xml:space="preserve">º - </w:t>
      </w:r>
      <w:r w:rsidR="0044112E">
        <w:rPr>
          <w:sz w:val="24"/>
        </w:rPr>
        <w:t>Receberão troféus as 4 (quatro</w:t>
      </w:r>
      <w:r w:rsidR="00AE759F">
        <w:rPr>
          <w:sz w:val="24"/>
        </w:rPr>
        <w:t>) melhores equipes que se consagrarem como campeã, vice</w:t>
      </w:r>
      <w:r w:rsidR="004A48CD">
        <w:rPr>
          <w:sz w:val="24"/>
        </w:rPr>
        <w:t>-</w:t>
      </w:r>
      <w:r w:rsidR="00277CFF">
        <w:rPr>
          <w:sz w:val="24"/>
        </w:rPr>
        <w:t xml:space="preserve"> campeã</w:t>
      </w:r>
      <w:r w:rsidR="00AE759F">
        <w:rPr>
          <w:sz w:val="24"/>
        </w:rPr>
        <w:t>,</w:t>
      </w:r>
      <w:r w:rsidR="0044112E">
        <w:rPr>
          <w:sz w:val="24"/>
        </w:rPr>
        <w:t xml:space="preserve"> terceira e quarta colocada, além d</w:t>
      </w:r>
      <w:r w:rsidR="00AE759F">
        <w:rPr>
          <w:sz w:val="24"/>
        </w:rPr>
        <w:t>o artilheiro</w:t>
      </w:r>
      <w:r w:rsidR="0044112E">
        <w:rPr>
          <w:sz w:val="24"/>
        </w:rPr>
        <w:t>, d</w:t>
      </w:r>
      <w:r w:rsidR="00AE759F">
        <w:rPr>
          <w:sz w:val="24"/>
        </w:rPr>
        <w:t>o goleiro menos vazado, melhor atleta da final, merecendo ainda, troféu de honra ao mérito à equipe mai</w:t>
      </w:r>
      <w:r w:rsidR="0026584A">
        <w:rPr>
          <w:sz w:val="24"/>
        </w:rPr>
        <w:t>s disciplinada e também medalha</w:t>
      </w:r>
      <w:r w:rsidR="00AE759F">
        <w:rPr>
          <w:sz w:val="24"/>
        </w:rPr>
        <w:t xml:space="preserve"> para cada atlet</w:t>
      </w:r>
      <w:r w:rsidR="0044112E">
        <w:rPr>
          <w:sz w:val="24"/>
        </w:rPr>
        <w:t xml:space="preserve">a das equipes campeã e vice-campeã. </w:t>
      </w:r>
    </w:p>
    <w:p w:rsidR="00AE759F" w:rsidRDefault="00AE759F">
      <w:pPr>
        <w:pStyle w:val="Textoembloco"/>
        <w:ind w:left="0" w:right="49"/>
        <w:jc w:val="both"/>
        <w:rPr>
          <w:b/>
          <w:sz w:val="24"/>
        </w:rPr>
      </w:pPr>
    </w:p>
    <w:p w:rsidR="00AE759F" w:rsidRDefault="00F650C5">
      <w:pPr>
        <w:pStyle w:val="Textoembloco"/>
        <w:ind w:left="0" w:right="49" w:hanging="567"/>
        <w:jc w:val="both"/>
        <w:rPr>
          <w:sz w:val="24"/>
        </w:rPr>
      </w:pPr>
      <w:r>
        <w:rPr>
          <w:b/>
          <w:sz w:val="24"/>
        </w:rPr>
        <w:t>ART. 3</w:t>
      </w:r>
      <w:r w:rsidR="00A647D3">
        <w:rPr>
          <w:b/>
          <w:sz w:val="24"/>
        </w:rPr>
        <w:t>7</w:t>
      </w:r>
      <w:r w:rsidR="00AE759F">
        <w:rPr>
          <w:b/>
          <w:sz w:val="24"/>
        </w:rPr>
        <w:t>º - O SINDICATO DOS METALÚRGICOS DE JUNDIAI, VÁRZEA E CAMPO</w:t>
      </w:r>
      <w:r w:rsidR="00AE759F">
        <w:rPr>
          <w:sz w:val="24"/>
        </w:rPr>
        <w:t xml:space="preserve"> </w:t>
      </w:r>
      <w:r w:rsidR="00AE759F">
        <w:rPr>
          <w:b/>
          <w:sz w:val="24"/>
        </w:rPr>
        <w:t>LIMPO</w:t>
      </w:r>
      <w:r w:rsidR="00AE759F">
        <w:rPr>
          <w:sz w:val="24"/>
        </w:rPr>
        <w:t>, não se responsabilizará por acidentes o</w:t>
      </w:r>
      <w:r w:rsidR="002F3F6C">
        <w:rPr>
          <w:sz w:val="24"/>
        </w:rPr>
        <w:t>corridos com os participantes do</w:t>
      </w:r>
      <w:r w:rsidR="00AE759F">
        <w:rPr>
          <w:sz w:val="24"/>
        </w:rPr>
        <w:t xml:space="preserve"> </w:t>
      </w:r>
      <w:r w:rsidR="00047865">
        <w:rPr>
          <w:b/>
          <w:sz w:val="24"/>
        </w:rPr>
        <w:t>CAMPEONATO DOS</w:t>
      </w:r>
      <w:r w:rsidR="00047865">
        <w:rPr>
          <w:sz w:val="24"/>
        </w:rPr>
        <w:t xml:space="preserve"> </w:t>
      </w:r>
      <w:r w:rsidR="00047865">
        <w:rPr>
          <w:b/>
          <w:sz w:val="24"/>
        </w:rPr>
        <w:t xml:space="preserve">METALÚRGICOS DE FUTEBOL </w:t>
      </w:r>
      <w:r w:rsidR="00047865" w:rsidRPr="0068616E">
        <w:rPr>
          <w:b/>
          <w:sz w:val="24"/>
          <w:u w:val="single"/>
        </w:rPr>
        <w:t>CATEGORIA PRINCIPAL 20</w:t>
      </w:r>
      <w:r w:rsidR="00047865">
        <w:rPr>
          <w:b/>
          <w:sz w:val="24"/>
          <w:u w:val="single"/>
        </w:rPr>
        <w:t>1</w:t>
      </w:r>
      <w:r w:rsidR="0044112E">
        <w:rPr>
          <w:b/>
          <w:sz w:val="24"/>
          <w:u w:val="single"/>
        </w:rPr>
        <w:t>7</w:t>
      </w:r>
      <w:r w:rsidR="00FB5FE5">
        <w:rPr>
          <w:b/>
          <w:sz w:val="24"/>
        </w:rPr>
        <w:t xml:space="preserve">, </w:t>
      </w:r>
      <w:r w:rsidR="00AE759F">
        <w:rPr>
          <w:sz w:val="24"/>
        </w:rPr>
        <w:t>ou por estes, a terceiro antes, durante ou após as partidas.</w:t>
      </w:r>
    </w:p>
    <w:p w:rsidR="00AE759F" w:rsidRDefault="00AE759F">
      <w:pPr>
        <w:pStyle w:val="Textoembloco"/>
        <w:ind w:left="0" w:right="49" w:hanging="567"/>
        <w:jc w:val="both"/>
        <w:rPr>
          <w:sz w:val="24"/>
        </w:rPr>
      </w:pPr>
    </w:p>
    <w:p w:rsidR="00AE759F" w:rsidRDefault="007F305E">
      <w:pPr>
        <w:pStyle w:val="Textoembloco"/>
        <w:ind w:left="0" w:right="49" w:hanging="567"/>
        <w:jc w:val="both"/>
        <w:rPr>
          <w:sz w:val="24"/>
        </w:rPr>
      </w:pPr>
      <w:r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386080</wp:posOffset>
                </wp:positionV>
                <wp:extent cx="4229100" cy="1514475"/>
                <wp:effectExtent l="0" t="0" r="3810" b="3810"/>
                <wp:wrapNone/>
                <wp:docPr id="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29100" cy="151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305E" w:rsidRDefault="007F305E" w:rsidP="007F30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</w:t>
                            </w:r>
                          </w:p>
                          <w:p w:rsidR="007F305E" w:rsidRDefault="007F305E" w:rsidP="007F30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18.2pt;margin-top:30.4pt;width:333pt;height:1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" o:allowincell="f" filled="f" stroked="f">
                <o:lock v:ext="edit" shapetype="t"/>
                <v:textbox style="mso-fit-shape-to-text:t">
                  <w:txbxContent>
                    <w:p w:rsidR="007F305E" w:rsidRDefault="007F305E" w:rsidP="007F30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</w:t>
                      </w:r>
                    </w:p>
                    <w:p w:rsidR="007F305E" w:rsidRDefault="007F305E" w:rsidP="007F30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E759F">
        <w:rPr>
          <w:b/>
          <w:sz w:val="24"/>
        </w:rPr>
        <w:t>ART</w:t>
      </w:r>
      <w:r w:rsidR="00F650C5">
        <w:rPr>
          <w:b/>
          <w:sz w:val="24"/>
        </w:rPr>
        <w:t>. 3</w:t>
      </w:r>
      <w:r w:rsidR="00A647D3">
        <w:rPr>
          <w:b/>
          <w:sz w:val="24"/>
        </w:rPr>
        <w:t>8</w:t>
      </w:r>
      <w:r w:rsidR="00AE759F">
        <w:rPr>
          <w:b/>
          <w:sz w:val="24"/>
        </w:rPr>
        <w:t xml:space="preserve">º - </w:t>
      </w:r>
      <w:r w:rsidR="00AE759F">
        <w:rPr>
          <w:sz w:val="24"/>
        </w:rPr>
        <w:t>Os casos omissos serão resolvidos pela comissão organizadora, sempre que possível, com base na legislação desportiva vigent</w:t>
      </w:r>
      <w:r w:rsidR="00FB5FE5">
        <w:rPr>
          <w:sz w:val="24"/>
        </w:rPr>
        <w:t>e, apoiada sempre no C.B.J.D. (Código Brasileiro de Justiça D</w:t>
      </w:r>
      <w:r w:rsidR="00AE759F">
        <w:rPr>
          <w:sz w:val="24"/>
        </w:rPr>
        <w:t>esportiva).</w:t>
      </w:r>
    </w:p>
    <w:p w:rsidR="00AE759F" w:rsidRDefault="00AE759F">
      <w:pPr>
        <w:pStyle w:val="Textoembloco"/>
        <w:ind w:left="0" w:right="49" w:hanging="567"/>
        <w:jc w:val="both"/>
        <w:rPr>
          <w:sz w:val="24"/>
        </w:rPr>
      </w:pPr>
    </w:p>
    <w:p w:rsidR="00AE759F" w:rsidRDefault="00F650C5">
      <w:pPr>
        <w:pStyle w:val="Textoembloco"/>
        <w:ind w:left="0" w:right="49" w:hanging="567"/>
        <w:jc w:val="both"/>
        <w:rPr>
          <w:sz w:val="24"/>
        </w:rPr>
      </w:pPr>
      <w:r>
        <w:rPr>
          <w:b/>
          <w:bCs/>
          <w:sz w:val="24"/>
        </w:rPr>
        <w:t>ART. 3</w:t>
      </w:r>
      <w:r w:rsidR="00A647D3">
        <w:rPr>
          <w:b/>
          <w:bCs/>
          <w:sz w:val="24"/>
        </w:rPr>
        <w:t>9</w:t>
      </w:r>
      <w:r w:rsidR="00AE759F">
        <w:rPr>
          <w:b/>
          <w:bCs/>
          <w:sz w:val="24"/>
        </w:rPr>
        <w:t>º -</w:t>
      </w:r>
      <w:r w:rsidR="00AE759F">
        <w:rPr>
          <w:sz w:val="24"/>
        </w:rPr>
        <w:t xml:space="preserve"> A tabela não será alterada no decorrer da competição, senão por causo fortuito ou força maior</w:t>
      </w:r>
      <w:r w:rsidR="008009EA">
        <w:rPr>
          <w:sz w:val="24"/>
        </w:rPr>
        <w:t>, excluem-se desse artigo as empresas</w:t>
      </w:r>
      <w:r w:rsidR="00BB338D">
        <w:rPr>
          <w:sz w:val="24"/>
        </w:rPr>
        <w:t xml:space="preserve"> </w:t>
      </w:r>
      <w:r w:rsidR="00942A03">
        <w:rPr>
          <w:sz w:val="24"/>
        </w:rPr>
        <w:t xml:space="preserve">que </w:t>
      </w:r>
      <w:r w:rsidR="00BB338D">
        <w:rPr>
          <w:sz w:val="24"/>
        </w:rPr>
        <w:t>estiverem participando dos jogos operário</w:t>
      </w:r>
      <w:r w:rsidR="00942A03">
        <w:rPr>
          <w:sz w:val="24"/>
        </w:rPr>
        <w:t>s</w:t>
      </w:r>
      <w:r w:rsidR="00BB338D">
        <w:rPr>
          <w:sz w:val="24"/>
        </w:rPr>
        <w:t>, e que sua equipe tenha apenas atletas da empresa, se qualquer um dos inscritos não for enquadrado no quadro de funcionários da empresa não terá adiamento do jogo</w:t>
      </w:r>
      <w:r w:rsidR="00AE759F">
        <w:rPr>
          <w:sz w:val="24"/>
        </w:rPr>
        <w:t xml:space="preserve">. </w:t>
      </w:r>
    </w:p>
    <w:p w:rsidR="00AE759F" w:rsidRDefault="00AE759F">
      <w:pPr>
        <w:pStyle w:val="Textoembloco"/>
        <w:ind w:left="0" w:right="49"/>
        <w:jc w:val="both"/>
        <w:rPr>
          <w:sz w:val="24"/>
        </w:rPr>
      </w:pPr>
    </w:p>
    <w:p w:rsidR="00AE759F" w:rsidRPr="00FB5FE5" w:rsidRDefault="00AE759F">
      <w:pPr>
        <w:pStyle w:val="Textoembloco"/>
        <w:ind w:left="0" w:right="49" w:hanging="567"/>
        <w:jc w:val="center"/>
        <w:rPr>
          <w:sz w:val="36"/>
          <w:szCs w:val="36"/>
        </w:rPr>
      </w:pPr>
      <w:r w:rsidRPr="00FB5FE5">
        <w:rPr>
          <w:sz w:val="36"/>
          <w:szCs w:val="36"/>
          <w:shd w:val="pct15" w:color="auto" w:fill="auto"/>
        </w:rPr>
        <w:t>FIQUE ESPERTO, PRATIQUE ESPORTE !</w:t>
      </w:r>
    </w:p>
    <w:p w:rsidR="00AE759F" w:rsidRDefault="00AE759F">
      <w:pPr>
        <w:pStyle w:val="Corpodetexto"/>
        <w:jc w:val="both"/>
      </w:pPr>
    </w:p>
    <w:p w:rsidR="00AE759F" w:rsidRDefault="00AE759F">
      <w:pPr>
        <w:pStyle w:val="Corpodetexto"/>
      </w:pPr>
    </w:p>
    <w:sectPr w:rsidR="00AE759F" w:rsidSect="00AA5F97">
      <w:headerReference w:type="default" r:id="rId7"/>
      <w:footerReference w:type="default" r:id="rId8"/>
      <w:pgSz w:w="11907" w:h="16840" w:code="9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292" w:rsidRDefault="006D3292">
      <w:r>
        <w:separator/>
      </w:r>
    </w:p>
  </w:endnote>
  <w:endnote w:type="continuationSeparator" w:id="0">
    <w:p w:rsidR="006D3292" w:rsidRDefault="006D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83" w:rsidRDefault="007F305E">
    <w:pPr>
      <w:pStyle w:val="Rodap"/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6172200" cy="0"/>
              <wp:effectExtent l="19050" t="26670" r="19050" b="2095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35A2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pt" to="48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" o:allowincell="f" strokecolor="gray" strokeweight="3pt"/>
          </w:pict>
        </mc:Fallback>
      </mc:AlternateContent>
    </w:r>
    <w:r w:rsidR="00DD6683">
      <w:rPr>
        <w:rFonts w:ascii="Arial" w:hAnsi="Arial"/>
        <w:b/>
        <w:sz w:val="20"/>
      </w:rPr>
      <w:t>Rua XV de Novembro, 240 – Jundiaí – SP – CEP 13.201-420 – Cx. Postal 1032</w:t>
    </w:r>
  </w:p>
  <w:p w:rsidR="00DD6683" w:rsidRDefault="00DD6683">
    <w:pPr>
      <w:pStyle w:val="Rodap"/>
      <w:jc w:val="center"/>
      <w:rPr>
        <w:rFonts w:ascii="Arial" w:hAnsi="Arial"/>
        <w:sz w:val="22"/>
      </w:rPr>
    </w:pPr>
    <w:r>
      <w:rPr>
        <w:rFonts w:ascii="Arial" w:hAnsi="Arial"/>
        <w:b/>
        <w:sz w:val="20"/>
      </w:rPr>
      <w:t>Fone: 4587-1144 – Fax 4587-3158 - Site: www.metalurgicosjundiai.org.br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292" w:rsidRDefault="006D3292">
      <w:r>
        <w:separator/>
      </w:r>
    </w:p>
  </w:footnote>
  <w:footnote w:type="continuationSeparator" w:id="0">
    <w:p w:rsidR="006D3292" w:rsidRDefault="006D3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83" w:rsidRDefault="00AA5F97" w:rsidP="00AA5F97">
    <w:pPr>
      <w:pStyle w:val="Cabealho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>
          <wp:extent cx="2885440" cy="8477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77" cy="8514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18D7"/>
    <w:multiLevelType w:val="singleLevel"/>
    <w:tmpl w:val="60D2F668"/>
    <w:lvl w:ilvl="0">
      <w:start w:val="14"/>
      <w:numFmt w:val="decimal"/>
      <w:lvlText w:val="%1"/>
      <w:lvlJc w:val="left"/>
      <w:pPr>
        <w:tabs>
          <w:tab w:val="num" w:pos="-633"/>
        </w:tabs>
        <w:ind w:left="-6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6E"/>
    <w:rsid w:val="000477F5"/>
    <w:rsid w:val="00047865"/>
    <w:rsid w:val="000A675C"/>
    <w:rsid w:val="000B4D95"/>
    <w:rsid w:val="000E3E2C"/>
    <w:rsid w:val="00102FA0"/>
    <w:rsid w:val="00110E38"/>
    <w:rsid w:val="001410A8"/>
    <w:rsid w:val="0014189E"/>
    <w:rsid w:val="001A508B"/>
    <w:rsid w:val="001D2CB8"/>
    <w:rsid w:val="001F34D5"/>
    <w:rsid w:val="00207939"/>
    <w:rsid w:val="00216B43"/>
    <w:rsid w:val="0026584A"/>
    <w:rsid w:val="00277CFF"/>
    <w:rsid w:val="002F3F6C"/>
    <w:rsid w:val="00313E57"/>
    <w:rsid w:val="00326AB5"/>
    <w:rsid w:val="0033136E"/>
    <w:rsid w:val="00342746"/>
    <w:rsid w:val="00357DE3"/>
    <w:rsid w:val="00390450"/>
    <w:rsid w:val="003E03BC"/>
    <w:rsid w:val="003F05A4"/>
    <w:rsid w:val="003F3ECC"/>
    <w:rsid w:val="00412700"/>
    <w:rsid w:val="0044112E"/>
    <w:rsid w:val="004A48CD"/>
    <w:rsid w:val="0055102F"/>
    <w:rsid w:val="00556984"/>
    <w:rsid w:val="00562E0B"/>
    <w:rsid w:val="005A7403"/>
    <w:rsid w:val="00644A0A"/>
    <w:rsid w:val="006836B8"/>
    <w:rsid w:val="0068616E"/>
    <w:rsid w:val="00691574"/>
    <w:rsid w:val="006D3292"/>
    <w:rsid w:val="006F3C9D"/>
    <w:rsid w:val="00715A9E"/>
    <w:rsid w:val="007730C0"/>
    <w:rsid w:val="007F305E"/>
    <w:rsid w:val="008009EA"/>
    <w:rsid w:val="00805EF6"/>
    <w:rsid w:val="008123CF"/>
    <w:rsid w:val="008442A8"/>
    <w:rsid w:val="0087462E"/>
    <w:rsid w:val="00890EEA"/>
    <w:rsid w:val="008B3072"/>
    <w:rsid w:val="008B63D7"/>
    <w:rsid w:val="008F5D4B"/>
    <w:rsid w:val="0094063E"/>
    <w:rsid w:val="00942A03"/>
    <w:rsid w:val="00A612B7"/>
    <w:rsid w:val="00A647D3"/>
    <w:rsid w:val="00AA5F97"/>
    <w:rsid w:val="00AD2F67"/>
    <w:rsid w:val="00AE759F"/>
    <w:rsid w:val="00B75CE5"/>
    <w:rsid w:val="00B92F26"/>
    <w:rsid w:val="00B952CA"/>
    <w:rsid w:val="00BB338D"/>
    <w:rsid w:val="00BD38A4"/>
    <w:rsid w:val="00BF442F"/>
    <w:rsid w:val="00BF77ED"/>
    <w:rsid w:val="00C4000B"/>
    <w:rsid w:val="00C50A14"/>
    <w:rsid w:val="00C57335"/>
    <w:rsid w:val="00C60461"/>
    <w:rsid w:val="00C73245"/>
    <w:rsid w:val="00C810BF"/>
    <w:rsid w:val="00C83117"/>
    <w:rsid w:val="00CB4833"/>
    <w:rsid w:val="00CF0F29"/>
    <w:rsid w:val="00D4410A"/>
    <w:rsid w:val="00DD6683"/>
    <w:rsid w:val="00E30F8A"/>
    <w:rsid w:val="00E55332"/>
    <w:rsid w:val="00E70467"/>
    <w:rsid w:val="00E71993"/>
    <w:rsid w:val="00EB207A"/>
    <w:rsid w:val="00F13912"/>
    <w:rsid w:val="00F35B11"/>
    <w:rsid w:val="00F650C5"/>
    <w:rsid w:val="00F76FDB"/>
    <w:rsid w:val="00FB5FE5"/>
    <w:rsid w:val="00FB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DFC3CB-088A-4DA3-B83F-72EE6FB8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B7"/>
    <w:rPr>
      <w:sz w:val="24"/>
      <w:szCs w:val="24"/>
    </w:rPr>
  </w:style>
  <w:style w:type="paragraph" w:styleId="Ttulo1">
    <w:name w:val="heading 1"/>
    <w:basedOn w:val="Normal"/>
    <w:next w:val="Normal"/>
    <w:qFormat/>
    <w:rsid w:val="00A612B7"/>
    <w:pPr>
      <w:keepNext/>
      <w:ind w:right="49" w:hanging="567"/>
      <w:jc w:val="center"/>
      <w:outlineLvl w:val="0"/>
    </w:pPr>
    <w:rPr>
      <w:sz w:val="36"/>
      <w:u w:val="single"/>
    </w:rPr>
  </w:style>
  <w:style w:type="paragraph" w:styleId="Ttulo2">
    <w:name w:val="heading 2"/>
    <w:basedOn w:val="Normal"/>
    <w:next w:val="Normal"/>
    <w:qFormat/>
    <w:rsid w:val="00A612B7"/>
    <w:pPr>
      <w:keepNext/>
      <w:jc w:val="center"/>
      <w:outlineLvl w:val="1"/>
    </w:pPr>
    <w:rPr>
      <w:b/>
      <w:sz w:val="44"/>
    </w:rPr>
  </w:style>
  <w:style w:type="paragraph" w:styleId="Ttulo3">
    <w:name w:val="heading 3"/>
    <w:basedOn w:val="Normal"/>
    <w:next w:val="Normal"/>
    <w:qFormat/>
    <w:rsid w:val="00A612B7"/>
    <w:pPr>
      <w:keepNext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A612B7"/>
    <w:pPr>
      <w:keepNext/>
      <w:jc w:val="right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A612B7"/>
    <w:pPr>
      <w:keepNext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A612B7"/>
    <w:pPr>
      <w:keepNext/>
      <w:outlineLvl w:val="5"/>
    </w:pPr>
    <w:rPr>
      <w:b/>
      <w:sz w:val="44"/>
    </w:rPr>
  </w:style>
  <w:style w:type="paragraph" w:styleId="Ttulo7">
    <w:name w:val="heading 7"/>
    <w:basedOn w:val="Normal"/>
    <w:next w:val="Normal"/>
    <w:qFormat/>
    <w:rsid w:val="00A612B7"/>
    <w:pPr>
      <w:keepNext/>
      <w:jc w:val="center"/>
      <w:outlineLvl w:val="6"/>
    </w:pPr>
    <w:rPr>
      <w:b/>
      <w:sz w:val="36"/>
    </w:rPr>
  </w:style>
  <w:style w:type="paragraph" w:styleId="Ttulo8">
    <w:name w:val="heading 8"/>
    <w:basedOn w:val="Normal"/>
    <w:next w:val="Normal"/>
    <w:qFormat/>
    <w:rsid w:val="00A612B7"/>
    <w:pPr>
      <w:keepNext/>
      <w:jc w:val="right"/>
      <w:outlineLvl w:val="7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612B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612B7"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rsid w:val="00A612B7"/>
    <w:rPr>
      <w:color w:val="0000FF"/>
      <w:u w:val="single"/>
    </w:rPr>
  </w:style>
  <w:style w:type="paragraph" w:styleId="Corpodetexto">
    <w:name w:val="Body Text"/>
    <w:basedOn w:val="Normal"/>
    <w:rsid w:val="00A612B7"/>
    <w:pPr>
      <w:spacing w:after="120"/>
    </w:pPr>
    <w:rPr>
      <w:sz w:val="20"/>
    </w:rPr>
  </w:style>
  <w:style w:type="paragraph" w:styleId="Lista">
    <w:name w:val="List"/>
    <w:basedOn w:val="Normal"/>
    <w:rsid w:val="00A612B7"/>
    <w:pPr>
      <w:ind w:left="283" w:hanging="283"/>
    </w:pPr>
    <w:rPr>
      <w:sz w:val="20"/>
    </w:rPr>
  </w:style>
  <w:style w:type="paragraph" w:styleId="Textoembloco">
    <w:name w:val="Block Text"/>
    <w:basedOn w:val="Normal"/>
    <w:rsid w:val="00A612B7"/>
    <w:pPr>
      <w:ind w:left="-993" w:right="2601"/>
    </w:pPr>
    <w:rPr>
      <w:sz w:val="28"/>
    </w:rPr>
  </w:style>
  <w:style w:type="paragraph" w:styleId="Textodebalo">
    <w:name w:val="Balloon Text"/>
    <w:basedOn w:val="Normal"/>
    <w:link w:val="TextodebaloChar"/>
    <w:rsid w:val="00BD38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D38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418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7F305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PAPEL%20TIMBRADO%20PADR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PADRÃO</Template>
  <TotalTime>74</TotalTime>
  <Pages>1</Pages>
  <Words>2127</Words>
  <Characters>11492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</vt:lpstr>
    </vt:vector>
  </TitlesOfParts>
  <Company/>
  <LinksUpToDate>false</LinksUpToDate>
  <CharactersWithSpaces>13592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</dc:title>
  <dc:creator>*</dc:creator>
  <cp:lastModifiedBy>Luis Carlos</cp:lastModifiedBy>
  <cp:revision>8</cp:revision>
  <cp:lastPrinted>2017-09-01T21:07:00Z</cp:lastPrinted>
  <dcterms:created xsi:type="dcterms:W3CDTF">2017-09-01T14:49:00Z</dcterms:created>
  <dcterms:modified xsi:type="dcterms:W3CDTF">2017-09-05T15:27:00Z</dcterms:modified>
</cp:coreProperties>
</file>